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941B" w14:textId="77777777" w:rsidR="00EC4335" w:rsidRDefault="00EC4335" w:rsidP="00EC4335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1E7DC4A0" w14:textId="77777777" w:rsidR="00EC4335" w:rsidRDefault="00EC4335" w:rsidP="00EC4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59ECE87E" w14:textId="77777777" w:rsidR="00EC4335" w:rsidRDefault="00EC4335" w:rsidP="00EC4335">
      <w:pPr>
        <w:jc w:val="center"/>
        <w:rPr>
          <w:sz w:val="28"/>
          <w:szCs w:val="28"/>
        </w:rPr>
      </w:pPr>
    </w:p>
    <w:p w14:paraId="70A016B7" w14:textId="77777777" w:rsidR="00EC4335" w:rsidRDefault="00EC4335" w:rsidP="00EC43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8946EBB" w14:textId="77777777" w:rsidR="00EC4335" w:rsidRDefault="00EC4335" w:rsidP="00EC4335">
      <w:pPr>
        <w:jc w:val="center"/>
        <w:rPr>
          <w:sz w:val="28"/>
          <w:szCs w:val="28"/>
        </w:rPr>
      </w:pPr>
    </w:p>
    <w:p w14:paraId="0168C657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29.03.2010  №   8                                                                                       с.Солоновка</w:t>
      </w:r>
    </w:p>
    <w:p w14:paraId="2B8DB93F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77085DDB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14:paraId="17059A34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об избирательной комиссии</w:t>
      </w:r>
    </w:p>
    <w:p w14:paraId="4CF96D85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7EB5CBD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Солоновский сельсовет в </w:t>
      </w:r>
    </w:p>
    <w:p w14:paraId="3B5174D5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новой редакции</w:t>
      </w:r>
    </w:p>
    <w:p w14:paraId="3EFBF5BB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630EE56B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4D841595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представление прокурора Новичихинского района № 01-08-10/7 от 03.03.2010 г. Собрание депутатов Солоновского сельсовета РЕШИЛО:</w:t>
      </w:r>
    </w:p>
    <w:p w14:paraId="5F3CDB8E" w14:textId="77777777" w:rsidR="00EC4335" w:rsidRDefault="00EC4335" w:rsidP="00EC4335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3CBFBC0A" w14:textId="77777777" w:rsidR="00EC4335" w:rsidRDefault="00EC4335" w:rsidP="00EC4335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избирательной комиссии муниципального образования Солоновский сельсовет в новой редакции.</w:t>
      </w:r>
    </w:p>
    <w:p w14:paraId="229DA33A" w14:textId="77777777" w:rsidR="00EC4335" w:rsidRDefault="00EC4335" w:rsidP="00EC4335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Собрания депутатов Солоновского сельсовета от 15.02.2007 № 9 «Об утверждении Положения об избирательной комиссии муниципального образования Солоновский сельсовет».</w:t>
      </w:r>
    </w:p>
    <w:p w14:paraId="148BA883" w14:textId="77777777" w:rsidR="00EC4335" w:rsidRDefault="00EC4335" w:rsidP="00EC4335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4CCC6528" w14:textId="77777777" w:rsidR="00EC4335" w:rsidRDefault="00EC4335" w:rsidP="00EC4335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85198E1" w14:textId="77777777" w:rsidR="00EC4335" w:rsidRDefault="00EC4335" w:rsidP="00EC4335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4D62D86A" w14:textId="77777777" w:rsidR="00EC4335" w:rsidRDefault="00EC4335" w:rsidP="00EC4335">
      <w:pPr>
        <w:tabs>
          <w:tab w:val="left" w:pos="81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О.П.Мизерева</w:t>
      </w:r>
    </w:p>
    <w:p w14:paraId="64152AD4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B18FC6E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898D3A4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9FBFF97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389027F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5A319648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B5F2152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B8E2679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766C813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D164BC2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B65168F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01F57ED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D7CC8C2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72E9404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0F14800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3640D15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50569361" w14:textId="77777777" w:rsidR="00EC4335" w:rsidRDefault="00EC4335" w:rsidP="00EC4335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460C549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color w:val="000000"/>
          <w:spacing w:val="-4"/>
          <w:sz w:val="29"/>
        </w:rPr>
      </w:pPr>
      <w:r>
        <w:rPr>
          <w:color w:val="000000"/>
          <w:spacing w:val="-4"/>
          <w:sz w:val="29"/>
        </w:rPr>
        <w:lastRenderedPageBreak/>
        <w:t xml:space="preserve">УТВЕРЖДЕНО </w:t>
      </w:r>
    </w:p>
    <w:p w14:paraId="2F7D3B37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sz w:val="28"/>
        </w:rPr>
      </w:pPr>
      <w:r>
        <w:rPr>
          <w:color w:val="000000"/>
          <w:spacing w:val="-4"/>
          <w:sz w:val="28"/>
        </w:rPr>
        <w:t xml:space="preserve">решением </w:t>
      </w:r>
      <w:r>
        <w:rPr>
          <w:sz w:val="28"/>
        </w:rPr>
        <w:t>Собрания депутатов</w:t>
      </w:r>
    </w:p>
    <w:p w14:paraId="72558192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sz w:val="28"/>
        </w:rPr>
      </w:pPr>
      <w:r>
        <w:rPr>
          <w:sz w:val="28"/>
        </w:rPr>
        <w:t>Солоновского сельсовета</w:t>
      </w:r>
    </w:p>
    <w:p w14:paraId="5558C103" w14:textId="77777777" w:rsidR="00EC4335" w:rsidRDefault="00EC4335" w:rsidP="00EC4335">
      <w:pPr>
        <w:jc w:val="right"/>
        <w:rPr>
          <w:b/>
          <w:u w:val="single"/>
        </w:rPr>
      </w:pPr>
      <w:r>
        <w:rPr>
          <w:color w:val="000000"/>
          <w:sz w:val="28"/>
        </w:rPr>
        <w:t>от «</w:t>
      </w:r>
      <w:r>
        <w:rPr>
          <w:color w:val="000000"/>
          <w:sz w:val="28"/>
          <w:u w:val="single"/>
        </w:rPr>
        <w:t xml:space="preserve">29 </w:t>
      </w:r>
      <w:r>
        <w:rPr>
          <w:color w:val="000000"/>
          <w:sz w:val="28"/>
        </w:rPr>
        <w:t xml:space="preserve">» </w:t>
      </w:r>
      <w:r w:rsidRPr="00E819B9">
        <w:rPr>
          <w:color w:val="000000"/>
          <w:sz w:val="28"/>
          <w:u w:val="single"/>
        </w:rPr>
        <w:t xml:space="preserve">марта </w:t>
      </w:r>
      <w:r>
        <w:rPr>
          <w:color w:val="000000"/>
          <w:sz w:val="28"/>
        </w:rPr>
        <w:t xml:space="preserve">2010г  № </w:t>
      </w:r>
      <w:r>
        <w:rPr>
          <w:color w:val="000000"/>
          <w:sz w:val="28"/>
          <w:u w:val="single"/>
        </w:rPr>
        <w:t xml:space="preserve">__8_ </w:t>
      </w:r>
    </w:p>
    <w:p w14:paraId="48F17D69" w14:textId="77777777" w:rsidR="00EC4335" w:rsidRDefault="00EC4335" w:rsidP="00EC4335">
      <w:pPr>
        <w:rPr>
          <w:b/>
        </w:rPr>
      </w:pPr>
    </w:p>
    <w:p w14:paraId="7364FF81" w14:textId="77777777" w:rsidR="00EC4335" w:rsidRDefault="00EC4335" w:rsidP="00EC4335">
      <w:pPr>
        <w:pStyle w:val="a3"/>
        <w:jc w:val="left"/>
      </w:pPr>
      <w:r>
        <w:t xml:space="preserve">               ПОЛОЖЕНИЕ</w:t>
      </w:r>
    </w:p>
    <w:p w14:paraId="04AAFA51" w14:textId="77777777" w:rsidR="00EC4335" w:rsidRDefault="00EC4335" w:rsidP="00EC4335">
      <w:pPr>
        <w:pStyle w:val="20"/>
        <w:ind w:firstLine="0"/>
      </w:pPr>
      <w:r>
        <w:t xml:space="preserve">об избирательной комиссии муниципального образования </w:t>
      </w:r>
    </w:p>
    <w:p w14:paraId="2E51B20B" w14:textId="77777777" w:rsidR="00EC4335" w:rsidRDefault="00EC4335" w:rsidP="00EC4335">
      <w:pPr>
        <w:pStyle w:val="20"/>
        <w:ind w:firstLine="0"/>
      </w:pPr>
      <w:r>
        <w:t>Солоновский сельсовет Новичихинского района</w:t>
      </w:r>
    </w:p>
    <w:p w14:paraId="0F2827D1" w14:textId="77777777" w:rsidR="00EC4335" w:rsidRDefault="00EC4335" w:rsidP="00EC4335">
      <w:pPr>
        <w:pStyle w:val="20"/>
        <w:ind w:firstLine="0"/>
        <w:jc w:val="left"/>
      </w:pPr>
    </w:p>
    <w:p w14:paraId="128C2BE9" w14:textId="77777777" w:rsidR="00EC4335" w:rsidRDefault="00EC4335" w:rsidP="00EC4335">
      <w:pPr>
        <w:shd w:val="clear" w:color="auto" w:fill="FFFFFF"/>
        <w:ind w:right="34" w:firstLine="540"/>
        <w:jc w:val="both"/>
        <w:rPr>
          <w:sz w:val="28"/>
          <w:szCs w:val="22"/>
        </w:rPr>
      </w:pPr>
      <w:r>
        <w:rPr>
          <w:spacing w:val="-6"/>
          <w:sz w:val="28"/>
          <w:szCs w:val="22"/>
        </w:rPr>
        <w:t xml:space="preserve">Настоящее Положение определяет статус избирательной комиссии </w:t>
      </w:r>
      <w:r>
        <w:rPr>
          <w:spacing w:val="-5"/>
          <w:sz w:val="28"/>
          <w:szCs w:val="22"/>
        </w:rPr>
        <w:t>муниципального образования, порядок формирования, срок полномо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чий и полномочия избирательной комиссии муниципального образо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вания.</w:t>
      </w:r>
    </w:p>
    <w:p w14:paraId="267D38DA" w14:textId="77777777" w:rsidR="00EC4335" w:rsidRDefault="00EC4335" w:rsidP="00EC4335">
      <w:pPr>
        <w:shd w:val="clear" w:color="auto" w:fill="FFFFFF"/>
        <w:ind w:left="1411" w:hanging="1046"/>
        <w:rPr>
          <w:b/>
          <w:sz w:val="28"/>
        </w:rPr>
      </w:pPr>
      <w:r>
        <w:rPr>
          <w:b/>
          <w:spacing w:val="-5"/>
          <w:sz w:val="28"/>
          <w:szCs w:val="22"/>
        </w:rPr>
        <w:t xml:space="preserve">1. Правовая основа организации и деятельности избирательной </w:t>
      </w:r>
      <w:r>
        <w:rPr>
          <w:b/>
          <w:spacing w:val="-4"/>
          <w:sz w:val="28"/>
          <w:szCs w:val="22"/>
        </w:rPr>
        <w:t>комиссии муниципального образования</w:t>
      </w:r>
    </w:p>
    <w:p w14:paraId="2CFAC74E" w14:textId="77777777" w:rsidR="00EC4335" w:rsidRDefault="00EC4335" w:rsidP="00EC4335">
      <w:pPr>
        <w:shd w:val="clear" w:color="auto" w:fill="FFFFFF"/>
        <w:ind w:right="14" w:firstLine="540"/>
        <w:jc w:val="both"/>
        <w:rPr>
          <w:sz w:val="28"/>
        </w:rPr>
      </w:pPr>
      <w:r>
        <w:rPr>
          <w:spacing w:val="-4"/>
          <w:sz w:val="28"/>
          <w:szCs w:val="22"/>
        </w:rPr>
        <w:t>Статус, порядок формирования и полномочия избирательной ко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миссии муниципального образования устанавливаются Федеральным законом «Об основных гарантиях избирательных прав и права на уча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стие в референдуме граждан Российской Федерации», Федеральным </w:t>
      </w:r>
      <w:r>
        <w:rPr>
          <w:spacing w:val="-3"/>
          <w:sz w:val="28"/>
          <w:szCs w:val="22"/>
        </w:rPr>
        <w:t>законом «Об общих принципах организации местного самоуправле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ния в Российской Федерации», другими федеральными законами, за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конами субъекта Российской Федерации, Уставом муниципального </w:t>
      </w:r>
      <w:r>
        <w:rPr>
          <w:sz w:val="28"/>
          <w:szCs w:val="22"/>
        </w:rPr>
        <w:t>образования, а также настоящим Положением.</w:t>
      </w:r>
    </w:p>
    <w:p w14:paraId="2BBCD973" w14:textId="77777777" w:rsidR="00EC4335" w:rsidRDefault="00EC4335" w:rsidP="00EC4335">
      <w:pPr>
        <w:shd w:val="clear" w:color="auto" w:fill="FFFFFF"/>
        <w:ind w:left="259"/>
        <w:rPr>
          <w:b/>
          <w:spacing w:val="-4"/>
          <w:sz w:val="28"/>
          <w:szCs w:val="22"/>
        </w:rPr>
      </w:pPr>
    </w:p>
    <w:p w14:paraId="06EEC9A7" w14:textId="77777777" w:rsidR="00EC4335" w:rsidRDefault="00EC4335" w:rsidP="00EC4335">
      <w:pPr>
        <w:shd w:val="clear" w:color="auto" w:fill="FFFFFF"/>
        <w:ind w:left="259"/>
        <w:rPr>
          <w:b/>
          <w:spacing w:val="-4"/>
          <w:sz w:val="28"/>
          <w:szCs w:val="22"/>
        </w:rPr>
      </w:pPr>
      <w:r>
        <w:rPr>
          <w:b/>
          <w:spacing w:val="-4"/>
          <w:sz w:val="28"/>
          <w:szCs w:val="22"/>
        </w:rPr>
        <w:t>2. Статус избирательной комиссии муниципального образования</w:t>
      </w:r>
    </w:p>
    <w:p w14:paraId="11BAB9FA" w14:textId="77777777" w:rsidR="00EC4335" w:rsidRDefault="00EC4335" w:rsidP="00EC4335">
      <w:pPr>
        <w:numPr>
          <w:ilvl w:val="0"/>
          <w:numId w:val="2"/>
        </w:numPr>
        <w:shd w:val="clear" w:color="auto" w:fill="FFFFFF"/>
        <w:tabs>
          <w:tab w:val="left" w:pos="686"/>
        </w:tabs>
        <w:ind w:right="5" w:firstLine="288"/>
        <w:jc w:val="both"/>
        <w:rPr>
          <w:spacing w:val="-7"/>
          <w:sz w:val="28"/>
          <w:szCs w:val="22"/>
        </w:rPr>
      </w:pPr>
      <w:r>
        <w:rPr>
          <w:spacing w:val="-3"/>
          <w:sz w:val="28"/>
          <w:szCs w:val="22"/>
        </w:rPr>
        <w:t xml:space="preserve">Избирательная комиссия муниципального образования (далее </w:t>
      </w:r>
      <w:r>
        <w:rPr>
          <w:spacing w:val="-4"/>
          <w:sz w:val="28"/>
          <w:szCs w:val="22"/>
        </w:rPr>
        <w:t xml:space="preserve">- муниципальная избирательная комиссия) является муниципальным </w:t>
      </w:r>
      <w:r>
        <w:rPr>
          <w:spacing w:val="-3"/>
          <w:sz w:val="28"/>
          <w:szCs w:val="22"/>
        </w:rPr>
        <w:t>органом, который не входит в структуру органов местного само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>управления.</w:t>
      </w:r>
    </w:p>
    <w:p w14:paraId="437D6909" w14:textId="77777777" w:rsidR="00EC4335" w:rsidRDefault="00EC4335" w:rsidP="00EC4335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288"/>
        <w:jc w:val="both"/>
        <w:rPr>
          <w:sz w:val="28"/>
          <w:szCs w:val="20"/>
        </w:rPr>
      </w:pPr>
      <w:r>
        <w:rPr>
          <w:spacing w:val="-1"/>
          <w:sz w:val="28"/>
          <w:szCs w:val="22"/>
        </w:rPr>
        <w:t>Муниципальная избирательная комиссия организует подго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товку и проведение муниципальных выборов, местного референ</w:t>
      </w:r>
      <w:r>
        <w:rPr>
          <w:sz w:val="28"/>
          <w:szCs w:val="22"/>
        </w:rPr>
        <w:softHyphen/>
        <w:t xml:space="preserve">дума, голосования по отзыву депутата, члена выборного органа </w:t>
      </w:r>
      <w:r>
        <w:rPr>
          <w:spacing w:val="-5"/>
          <w:sz w:val="28"/>
          <w:szCs w:val="22"/>
        </w:rPr>
        <w:t xml:space="preserve">местного самоуправления, выборного должностного лица местного </w:t>
      </w:r>
      <w:r>
        <w:rPr>
          <w:sz w:val="28"/>
          <w:szCs w:val="22"/>
        </w:rPr>
        <w:t>самоуправления, голосования по вопросам изменения границ муниципального образования, преобразования муниципального образо</w:t>
      </w:r>
      <w:r>
        <w:rPr>
          <w:spacing w:val="-22"/>
          <w:sz w:val="28"/>
          <w:szCs w:val="22"/>
        </w:rPr>
        <w:t>вания.</w:t>
      </w:r>
    </w:p>
    <w:p w14:paraId="3D336778" w14:textId="77777777" w:rsidR="00EC4335" w:rsidRDefault="00EC4335" w:rsidP="00EC4335">
      <w:pPr>
        <w:pStyle w:val="a4"/>
        <w:jc w:val="both"/>
        <w:rPr>
          <w:szCs w:val="20"/>
        </w:rPr>
      </w:pPr>
      <w:r>
        <w:t xml:space="preserve">  2.3. При проведении местного референдума муниципальная избирательная  комиссия действует  в  качестве  комиссии референдума.</w:t>
      </w:r>
    </w:p>
    <w:p w14:paraId="78154154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ind w:firstLine="115"/>
        <w:jc w:val="both"/>
        <w:rPr>
          <w:sz w:val="28"/>
          <w:szCs w:val="20"/>
        </w:rPr>
      </w:pPr>
      <w:r>
        <w:rPr>
          <w:sz w:val="28"/>
          <w:szCs w:val="22"/>
          <w:vertAlign w:val="superscript"/>
        </w:rPr>
        <w:t xml:space="preserve"> </w:t>
      </w:r>
      <w:r>
        <w:rPr>
          <w:sz w:val="28"/>
          <w:szCs w:val="22"/>
        </w:rPr>
        <w:t xml:space="preserve">   2.4. Муниципальная избирательная комиссия является юридическим</w:t>
      </w:r>
      <w:r>
        <w:rPr>
          <w:spacing w:val="-5"/>
          <w:sz w:val="28"/>
          <w:szCs w:val="22"/>
        </w:rPr>
        <w:t xml:space="preserve"> лицом, имеет самостоятельный баланс, расчетные счета в банке, кру</w:t>
      </w:r>
      <w:r>
        <w:rPr>
          <w:spacing w:val="-2"/>
          <w:sz w:val="28"/>
          <w:szCs w:val="22"/>
        </w:rPr>
        <w:t xml:space="preserve">глую гербовую печать, штамп, бланки со своим наименованием и </w:t>
      </w:r>
      <w:r>
        <w:rPr>
          <w:sz w:val="28"/>
          <w:szCs w:val="22"/>
        </w:rPr>
        <w:t>реквизитами.</w:t>
      </w:r>
    </w:p>
    <w:p w14:paraId="62783271" w14:textId="77777777" w:rsidR="00EC4335" w:rsidRDefault="00EC4335" w:rsidP="00EC4335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right="5" w:firstLine="408"/>
        <w:jc w:val="both"/>
        <w:rPr>
          <w:spacing w:val="-13"/>
          <w:sz w:val="28"/>
          <w:szCs w:val="22"/>
        </w:rPr>
      </w:pPr>
      <w:r>
        <w:rPr>
          <w:spacing w:val="-5"/>
          <w:sz w:val="28"/>
          <w:szCs w:val="22"/>
        </w:rPr>
        <w:t xml:space="preserve">  Муниципальная избирательная комиссия имеет в оперативном </w:t>
      </w:r>
      <w:r>
        <w:rPr>
          <w:spacing w:val="-6"/>
          <w:sz w:val="28"/>
          <w:szCs w:val="22"/>
        </w:rPr>
        <w:t>управлении обособленное имущество, может от своего имени приоб</w:t>
      </w:r>
      <w:r>
        <w:rPr>
          <w:spacing w:val="-6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ретать и осуществлять в установленном законодательством порядке имущественные и неимущественные права, нести обязанности, быть </w:t>
      </w:r>
      <w:r>
        <w:rPr>
          <w:sz w:val="28"/>
          <w:szCs w:val="22"/>
        </w:rPr>
        <w:t>истцом и ответчиком в суде.</w:t>
      </w:r>
    </w:p>
    <w:p w14:paraId="38340DDD" w14:textId="77777777" w:rsidR="00EC4335" w:rsidRDefault="00EC4335" w:rsidP="00EC4335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right="10" w:firstLine="408"/>
        <w:jc w:val="both"/>
        <w:rPr>
          <w:spacing w:val="-10"/>
          <w:sz w:val="28"/>
          <w:szCs w:val="22"/>
        </w:rPr>
      </w:pPr>
      <w:r>
        <w:rPr>
          <w:sz w:val="28"/>
          <w:szCs w:val="22"/>
        </w:rPr>
        <w:t>Муниципальная избирательная комиссия не вправе осуще</w:t>
      </w:r>
      <w:r>
        <w:rPr>
          <w:sz w:val="28"/>
          <w:szCs w:val="22"/>
        </w:rPr>
        <w:softHyphen/>
        <w:t>ствлять деятельность коммерческого, а также благотворительного характера.</w:t>
      </w:r>
    </w:p>
    <w:p w14:paraId="4004B7F1" w14:textId="77777777" w:rsidR="00EC4335" w:rsidRDefault="00EC4335" w:rsidP="00EC4335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right="5" w:firstLine="408"/>
        <w:jc w:val="both"/>
        <w:rPr>
          <w:spacing w:val="-14"/>
          <w:sz w:val="28"/>
          <w:szCs w:val="22"/>
        </w:rPr>
      </w:pPr>
      <w:r>
        <w:rPr>
          <w:spacing w:val="-5"/>
          <w:sz w:val="28"/>
          <w:szCs w:val="22"/>
        </w:rPr>
        <w:t>Решения, принимаемые муниципальной избирательной комис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сией, связанные с обеспечением избирательных прав и права на уча</w:t>
      </w:r>
      <w:r>
        <w:rPr>
          <w:spacing w:val="-4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стие в </w:t>
      </w:r>
      <w:r>
        <w:rPr>
          <w:spacing w:val="-3"/>
          <w:sz w:val="28"/>
          <w:szCs w:val="22"/>
        </w:rPr>
        <w:lastRenderedPageBreak/>
        <w:t xml:space="preserve">референдуме граждан Российской Федерации, при подготовке </w:t>
      </w:r>
      <w:r>
        <w:rPr>
          <w:spacing w:val="-4"/>
          <w:sz w:val="28"/>
          <w:szCs w:val="22"/>
        </w:rPr>
        <w:t xml:space="preserve">и проведении выборов в органы местного самоуправления, местных </w:t>
      </w:r>
      <w:r>
        <w:rPr>
          <w:spacing w:val="-5"/>
          <w:sz w:val="28"/>
          <w:szCs w:val="22"/>
        </w:rPr>
        <w:t>референдумов подлежат официальному опубликованию.</w:t>
      </w:r>
    </w:p>
    <w:p w14:paraId="10117E88" w14:textId="77777777" w:rsidR="00EC4335" w:rsidRDefault="00EC4335" w:rsidP="00EC4335">
      <w:pPr>
        <w:widowControl w:val="0"/>
        <w:shd w:val="clear" w:color="auto" w:fill="FFFFFF"/>
        <w:tabs>
          <w:tab w:val="left" w:pos="6470"/>
        </w:tabs>
        <w:autoSpaceDE w:val="0"/>
        <w:autoSpaceDN w:val="0"/>
        <w:adjustRightInd w:val="0"/>
        <w:ind w:left="859"/>
        <w:rPr>
          <w:spacing w:val="-6"/>
          <w:sz w:val="28"/>
          <w:szCs w:val="22"/>
        </w:rPr>
      </w:pPr>
    </w:p>
    <w:p w14:paraId="0A2FE30E" w14:textId="77777777" w:rsidR="00EC4335" w:rsidRDefault="00EC4335" w:rsidP="00EC4335">
      <w:pPr>
        <w:widowControl w:val="0"/>
        <w:shd w:val="clear" w:color="auto" w:fill="FFFFFF"/>
        <w:tabs>
          <w:tab w:val="left" w:pos="6470"/>
        </w:tabs>
        <w:autoSpaceDE w:val="0"/>
        <w:autoSpaceDN w:val="0"/>
        <w:adjustRightInd w:val="0"/>
        <w:ind w:left="859"/>
        <w:jc w:val="center"/>
        <w:rPr>
          <w:b/>
          <w:sz w:val="28"/>
          <w:szCs w:val="20"/>
        </w:rPr>
      </w:pPr>
      <w:r>
        <w:rPr>
          <w:b/>
          <w:spacing w:val="-6"/>
          <w:sz w:val="28"/>
          <w:szCs w:val="22"/>
        </w:rPr>
        <w:t>3. Срок полномочий и формирование муниципальной</w:t>
      </w:r>
    </w:p>
    <w:p w14:paraId="6A2633AD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ind w:left="62"/>
        <w:jc w:val="center"/>
        <w:rPr>
          <w:b/>
          <w:spacing w:val="-4"/>
          <w:sz w:val="28"/>
          <w:szCs w:val="22"/>
        </w:rPr>
      </w:pPr>
      <w:r>
        <w:rPr>
          <w:b/>
          <w:spacing w:val="-4"/>
          <w:sz w:val="28"/>
          <w:szCs w:val="22"/>
        </w:rPr>
        <w:t>избирательной комиссии</w:t>
      </w:r>
    </w:p>
    <w:p w14:paraId="56995866" w14:textId="77777777" w:rsidR="00EC4335" w:rsidRDefault="00EC4335" w:rsidP="00EC43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360"/>
        <w:jc w:val="both"/>
        <w:rPr>
          <w:sz w:val="28"/>
          <w:szCs w:val="20"/>
        </w:rPr>
      </w:pPr>
      <w:r>
        <w:rPr>
          <w:spacing w:val="-12"/>
          <w:sz w:val="28"/>
          <w:szCs w:val="22"/>
        </w:rPr>
        <w:t xml:space="preserve"> 3.1.</w:t>
      </w:r>
      <w:r>
        <w:rPr>
          <w:spacing w:val="-4"/>
          <w:sz w:val="28"/>
          <w:szCs w:val="22"/>
        </w:rPr>
        <w:t xml:space="preserve"> Срок полномочий муниципальной избирательной комиссии</w:t>
      </w:r>
      <w:r>
        <w:rPr>
          <w:spacing w:val="-4"/>
          <w:sz w:val="28"/>
          <w:szCs w:val="22"/>
        </w:rPr>
        <w:br/>
      </w:r>
      <w:r>
        <w:rPr>
          <w:sz w:val="28"/>
          <w:szCs w:val="22"/>
        </w:rPr>
        <w:t>составляет 4 года.</w:t>
      </w:r>
    </w:p>
    <w:p w14:paraId="53E1381D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0"/>
        </w:rPr>
      </w:pPr>
      <w:r>
        <w:rPr>
          <w:spacing w:val="-5"/>
          <w:sz w:val="28"/>
          <w:szCs w:val="22"/>
        </w:rPr>
        <w:t xml:space="preserve">       Срок полномочий муниципальной избирательной комиссии исчис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ляется со дня ее первого заседания.</w:t>
      </w:r>
    </w:p>
    <w:p w14:paraId="0232A26E" w14:textId="77777777" w:rsidR="00EC4335" w:rsidRDefault="00EC4335" w:rsidP="00EC43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540"/>
        <w:jc w:val="both"/>
        <w:rPr>
          <w:sz w:val="28"/>
          <w:szCs w:val="20"/>
        </w:rPr>
      </w:pPr>
      <w:r>
        <w:rPr>
          <w:spacing w:val="-9"/>
          <w:sz w:val="28"/>
          <w:szCs w:val="22"/>
        </w:rPr>
        <w:t>3.2.</w:t>
      </w:r>
      <w:r>
        <w:rPr>
          <w:sz w:val="28"/>
          <w:szCs w:val="22"/>
        </w:rPr>
        <w:tab/>
      </w:r>
      <w:r>
        <w:rPr>
          <w:spacing w:val="-1"/>
          <w:sz w:val="28"/>
          <w:szCs w:val="22"/>
        </w:rPr>
        <w:t>Если срок полномочий муниципальной избирательной ко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миссии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</w:t>
      </w:r>
      <w:r>
        <w:rPr>
          <w:spacing w:val="-1"/>
          <w:sz w:val="28"/>
          <w:szCs w:val="22"/>
        </w:rPr>
        <w:t xml:space="preserve">длевается до окончания этой избирательной кампании, кампании </w:t>
      </w:r>
      <w:r>
        <w:rPr>
          <w:sz w:val="28"/>
          <w:szCs w:val="22"/>
        </w:rPr>
        <w:t>референдума.</w:t>
      </w:r>
    </w:p>
    <w:p w14:paraId="6B8E0D08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ind w:right="29" w:firstLine="540"/>
        <w:jc w:val="both"/>
        <w:rPr>
          <w:sz w:val="28"/>
          <w:szCs w:val="20"/>
        </w:rPr>
      </w:pPr>
      <w:r>
        <w:rPr>
          <w:spacing w:val="-4"/>
          <w:sz w:val="28"/>
          <w:szCs w:val="22"/>
        </w:rPr>
        <w:t xml:space="preserve">Данное положение не применяется при проведении повторных и </w:t>
      </w:r>
      <w:r>
        <w:rPr>
          <w:spacing w:val="-5"/>
          <w:sz w:val="28"/>
          <w:szCs w:val="22"/>
        </w:rPr>
        <w:t>Дополнительных выборов депутатов представительного органа муни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ципального образования.</w:t>
      </w:r>
    </w:p>
    <w:p w14:paraId="4396D927" w14:textId="77777777" w:rsidR="00EC4335" w:rsidRDefault="00EC4335" w:rsidP="00EC4335">
      <w:pPr>
        <w:widowControl w:val="0"/>
        <w:shd w:val="clear" w:color="auto" w:fill="FFFFFF"/>
        <w:autoSpaceDE w:val="0"/>
        <w:autoSpaceDN w:val="0"/>
        <w:adjustRightInd w:val="0"/>
        <w:ind w:right="29" w:firstLine="540"/>
        <w:jc w:val="both"/>
        <w:rPr>
          <w:sz w:val="28"/>
          <w:szCs w:val="20"/>
        </w:rPr>
      </w:pPr>
      <w:r>
        <w:rPr>
          <w:spacing w:val="-4"/>
          <w:sz w:val="28"/>
          <w:szCs w:val="22"/>
        </w:rPr>
        <w:t>Формирование нового состава муниципальной избирательной ко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миссии осуществляется после сдачи финансового отчета по результа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там этих выборов, референдума муниципальной избирательной ко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миссией предыдущего состава.</w:t>
      </w:r>
    </w:p>
    <w:p w14:paraId="0D1597A5" w14:textId="77777777" w:rsidR="00EC4335" w:rsidRDefault="00EC4335" w:rsidP="00EC433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96" w:right="34" w:firstLine="278"/>
        <w:rPr>
          <w:spacing w:val="-3"/>
          <w:sz w:val="28"/>
          <w:szCs w:val="22"/>
        </w:rPr>
      </w:pPr>
      <w:r>
        <w:rPr>
          <w:spacing w:val="-10"/>
          <w:sz w:val="28"/>
          <w:szCs w:val="22"/>
        </w:rPr>
        <w:t>3.3.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Численность муниципальной избирательной комиссии определяется Уставом муниципального образования</w:t>
      </w:r>
      <w:r>
        <w:rPr>
          <w:spacing w:val="-3"/>
          <w:sz w:val="28"/>
          <w:szCs w:val="22"/>
        </w:rPr>
        <w:t>.</w:t>
      </w:r>
    </w:p>
    <w:p w14:paraId="10674CB1" w14:textId="77777777" w:rsidR="00EC4335" w:rsidRDefault="00EC4335" w:rsidP="00EC4335">
      <w:pPr>
        <w:numPr>
          <w:ilvl w:val="0"/>
          <w:numId w:val="4"/>
        </w:numPr>
        <w:shd w:val="clear" w:color="auto" w:fill="FFFFFF"/>
        <w:tabs>
          <w:tab w:val="left" w:pos="701"/>
        </w:tabs>
        <w:ind w:right="43" w:firstLine="293"/>
        <w:jc w:val="both"/>
        <w:rPr>
          <w:spacing w:val="-4"/>
          <w:sz w:val="28"/>
          <w:szCs w:val="22"/>
        </w:rPr>
      </w:pPr>
      <w:r>
        <w:rPr>
          <w:spacing w:val="-5"/>
          <w:sz w:val="28"/>
          <w:szCs w:val="22"/>
        </w:rPr>
        <w:t xml:space="preserve">Назначение членов муниципальной избирательной комиссии должно быть произведено не позднее истечения срока полномочий </w:t>
      </w:r>
      <w:r>
        <w:rPr>
          <w:sz w:val="28"/>
          <w:szCs w:val="22"/>
        </w:rPr>
        <w:t>муниципальной избирательной комиссии предыдущего состава, то</w:t>
      </w:r>
      <w:r>
        <w:rPr>
          <w:spacing w:val="-3"/>
          <w:sz w:val="28"/>
          <w:szCs w:val="22"/>
          <w:vertAlign w:val="subscript"/>
        </w:rPr>
        <w:t xml:space="preserve"> </w:t>
      </w:r>
      <w:r>
        <w:rPr>
          <w:spacing w:val="-4"/>
          <w:sz w:val="28"/>
          <w:szCs w:val="22"/>
        </w:rPr>
        <w:t>есть не позднее числа и месяца, когда было проведено первое заседа</w:t>
      </w:r>
      <w:r>
        <w:rPr>
          <w:sz w:val="28"/>
          <w:szCs w:val="22"/>
        </w:rPr>
        <w:t>ние комиссии.</w:t>
      </w:r>
    </w:p>
    <w:p w14:paraId="65F5DB2B" w14:textId="77777777" w:rsidR="00EC4335" w:rsidRDefault="00EC4335" w:rsidP="00EC4335">
      <w:pPr>
        <w:numPr>
          <w:ilvl w:val="0"/>
          <w:numId w:val="4"/>
        </w:numPr>
        <w:shd w:val="clear" w:color="auto" w:fill="FFFFFF"/>
        <w:tabs>
          <w:tab w:val="left" w:pos="701"/>
        </w:tabs>
        <w:ind w:right="43" w:firstLine="293"/>
        <w:jc w:val="both"/>
        <w:rPr>
          <w:spacing w:val="-7"/>
          <w:sz w:val="28"/>
          <w:szCs w:val="22"/>
        </w:rPr>
      </w:pPr>
      <w:r>
        <w:rPr>
          <w:spacing w:val="-5"/>
          <w:sz w:val="28"/>
          <w:szCs w:val="22"/>
        </w:rPr>
        <w:t>Формирование муниципальной избирательной комиссии про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водится открыто и гласно.</w:t>
      </w:r>
    </w:p>
    <w:p w14:paraId="23E5FBA8" w14:textId="77777777" w:rsidR="00EC4335" w:rsidRDefault="00EC4335" w:rsidP="00EC4335">
      <w:pPr>
        <w:numPr>
          <w:ilvl w:val="0"/>
          <w:numId w:val="4"/>
        </w:numPr>
        <w:shd w:val="clear" w:color="auto" w:fill="FFFFFF"/>
        <w:tabs>
          <w:tab w:val="left" w:pos="701"/>
        </w:tabs>
        <w:ind w:right="34" w:firstLine="293"/>
        <w:jc w:val="both"/>
        <w:rPr>
          <w:spacing w:val="-7"/>
          <w:sz w:val="28"/>
          <w:szCs w:val="22"/>
        </w:rPr>
      </w:pPr>
      <w:r>
        <w:rPr>
          <w:spacing w:val="-5"/>
          <w:sz w:val="28"/>
          <w:szCs w:val="22"/>
        </w:rPr>
        <w:t>Решение о подготовке к формированию муниципальной изби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рательной комиссии должно быть принято и опубликовано предста</w:t>
      </w:r>
      <w:r>
        <w:rPr>
          <w:spacing w:val="-4"/>
          <w:sz w:val="28"/>
          <w:szCs w:val="22"/>
        </w:rPr>
        <w:softHyphen/>
      </w:r>
      <w:r>
        <w:rPr>
          <w:spacing w:val="-3"/>
          <w:sz w:val="28"/>
          <w:szCs w:val="22"/>
        </w:rPr>
        <w:t>вительным органом муниципального образования не позднее, чем за 60</w:t>
      </w:r>
      <w:r>
        <w:rPr>
          <w:spacing w:val="-4"/>
          <w:sz w:val="28"/>
          <w:szCs w:val="22"/>
        </w:rPr>
        <w:t xml:space="preserve"> дней до истечения срока полномочий муниципальной избиратель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ной комиссии.</w:t>
      </w:r>
    </w:p>
    <w:p w14:paraId="48F4193F" w14:textId="77777777" w:rsidR="00EC4335" w:rsidRDefault="00EC4335" w:rsidP="00EC4335">
      <w:pPr>
        <w:shd w:val="clear" w:color="auto" w:fill="FFFFFF"/>
        <w:ind w:left="5" w:right="29" w:firstLine="283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Период для направления предложений по кандидатурам в состав </w:t>
      </w:r>
      <w:r>
        <w:rPr>
          <w:spacing w:val="-5"/>
          <w:sz w:val="28"/>
          <w:szCs w:val="22"/>
        </w:rPr>
        <w:t>муниципальной избирательной комиссии составляет один месяц, если иной срок не установлен законодательством субъекта Российской Фе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дерации.</w:t>
      </w:r>
    </w:p>
    <w:p w14:paraId="57796F16" w14:textId="77777777" w:rsidR="00EC4335" w:rsidRDefault="00EC4335" w:rsidP="00EC4335">
      <w:pPr>
        <w:shd w:val="clear" w:color="auto" w:fill="FFFFFF"/>
        <w:tabs>
          <w:tab w:val="left" w:pos="701"/>
        </w:tabs>
        <w:ind w:right="10" w:firstLine="293"/>
        <w:jc w:val="both"/>
        <w:rPr>
          <w:sz w:val="28"/>
        </w:rPr>
      </w:pPr>
      <w:r>
        <w:rPr>
          <w:spacing w:val="-7"/>
          <w:sz w:val="28"/>
          <w:szCs w:val="22"/>
        </w:rPr>
        <w:t>3.7.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Формирование муниципальной избирательной комиссии осу</w:t>
      </w:r>
      <w:r>
        <w:rPr>
          <w:spacing w:val="-3"/>
          <w:sz w:val="28"/>
          <w:szCs w:val="22"/>
        </w:rPr>
        <w:t>ществляется представительным органом муниципального образова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ния на основе предложений политических партий, выдвинувших спи</w:t>
      </w:r>
      <w:r>
        <w:rPr>
          <w:spacing w:val="-4"/>
          <w:sz w:val="28"/>
          <w:szCs w:val="22"/>
        </w:rPr>
        <w:softHyphen/>
        <w:t>ски кандидатов, допущенные к распределению депутатских мандатов в Государственной Думе Федерального Собрания Российской Феде</w:t>
      </w:r>
      <w:r>
        <w:rPr>
          <w:spacing w:val="-4"/>
          <w:sz w:val="28"/>
          <w:szCs w:val="22"/>
        </w:rPr>
        <w:softHyphen/>
        <w:t>рации, законодательном (представительном) органе государственной власти соответствующего субъекта Российской Федерации, иных об</w:t>
      </w:r>
      <w:r>
        <w:rPr>
          <w:spacing w:val="-5"/>
          <w:sz w:val="28"/>
          <w:szCs w:val="22"/>
        </w:rPr>
        <w:t>щественных объединений, а также предложений избирательных объе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динений, выдвинувших списки кандидатов, допущенные к распреде</w:t>
      </w:r>
      <w:r>
        <w:rPr>
          <w:spacing w:val="-4"/>
          <w:sz w:val="28"/>
          <w:szCs w:val="22"/>
        </w:rPr>
        <w:softHyphen/>
        <w:t xml:space="preserve">лению депутатских мандатов в представительном </w:t>
      </w:r>
      <w:r>
        <w:rPr>
          <w:spacing w:val="-4"/>
          <w:sz w:val="28"/>
          <w:szCs w:val="22"/>
        </w:rPr>
        <w:lastRenderedPageBreak/>
        <w:t>органе муници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пального образования, предложений собраний избирателей по месту жительства, работы, службы, учебы а также предложений избирательной комиссии муниципального образования предыдущего состава, избирательной комиссии Алтайского края, избирательной комиссии муниципального образования «Новичихинский район» Алтайского края.</w:t>
      </w:r>
    </w:p>
    <w:p w14:paraId="68A779BA" w14:textId="77777777" w:rsidR="00EC4335" w:rsidRDefault="00EC4335" w:rsidP="00EC4335">
      <w:pPr>
        <w:shd w:val="clear" w:color="auto" w:fill="FFFFFF"/>
        <w:ind w:left="5" w:right="10" w:firstLine="288"/>
        <w:jc w:val="both"/>
        <w:rPr>
          <w:sz w:val="28"/>
        </w:rPr>
      </w:pPr>
      <w:r>
        <w:rPr>
          <w:spacing w:val="-4"/>
          <w:sz w:val="28"/>
          <w:szCs w:val="22"/>
        </w:rPr>
        <w:t>Государственные и муниципальные служащие не могут составлять более одной второй от общего числа членов муниципаль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ной избирательной комиссии.</w:t>
      </w:r>
    </w:p>
    <w:p w14:paraId="7BF5D37F" w14:textId="77777777" w:rsidR="00EC4335" w:rsidRDefault="00EC4335" w:rsidP="00EC4335">
      <w:pPr>
        <w:shd w:val="clear" w:color="auto" w:fill="FFFFFF"/>
        <w:tabs>
          <w:tab w:val="left" w:pos="701"/>
        </w:tabs>
        <w:ind w:right="14" w:firstLine="293"/>
        <w:rPr>
          <w:sz w:val="28"/>
        </w:rPr>
      </w:pPr>
      <w:r>
        <w:rPr>
          <w:spacing w:val="-8"/>
          <w:sz w:val="28"/>
          <w:szCs w:val="22"/>
        </w:rPr>
        <w:t>3.8.</w:t>
      </w:r>
      <w:r>
        <w:rPr>
          <w:sz w:val="28"/>
          <w:szCs w:val="22"/>
        </w:rPr>
        <w:tab/>
      </w:r>
      <w:r>
        <w:rPr>
          <w:spacing w:val="-2"/>
          <w:sz w:val="28"/>
          <w:szCs w:val="22"/>
        </w:rPr>
        <w:t>Представительный орган муниципального образования обязан назначить половину от общего числа членов муниципальной избирательной комиссии на основе поступивших пред</w:t>
      </w:r>
      <w:r>
        <w:rPr>
          <w:sz w:val="28"/>
          <w:szCs w:val="22"/>
        </w:rPr>
        <w:t>ложений:</w:t>
      </w:r>
    </w:p>
    <w:p w14:paraId="20BFA3CD" w14:textId="77777777" w:rsidR="00EC4335" w:rsidRDefault="00EC4335" w:rsidP="00EC4335">
      <w:pPr>
        <w:shd w:val="clear" w:color="auto" w:fill="FFFFFF"/>
        <w:tabs>
          <w:tab w:val="left" w:pos="614"/>
        </w:tabs>
        <w:ind w:left="5" w:right="10" w:firstLine="288"/>
        <w:jc w:val="both"/>
        <w:rPr>
          <w:sz w:val="28"/>
        </w:rPr>
      </w:pPr>
      <w:r>
        <w:rPr>
          <w:spacing w:val="-5"/>
          <w:sz w:val="28"/>
          <w:szCs w:val="22"/>
        </w:rPr>
        <w:t>а)</w:t>
      </w:r>
      <w:r>
        <w:rPr>
          <w:sz w:val="28"/>
          <w:szCs w:val="22"/>
        </w:rPr>
        <w:tab/>
        <w:t>политических партий, выдвинувших федеральные списки</w:t>
      </w:r>
      <w:r>
        <w:rPr>
          <w:sz w:val="28"/>
          <w:szCs w:val="22"/>
        </w:rPr>
        <w:br/>
      </w:r>
      <w:r>
        <w:rPr>
          <w:spacing w:val="-1"/>
          <w:sz w:val="28"/>
          <w:szCs w:val="22"/>
        </w:rPr>
        <w:t>кандидатов, допущенные к распределению депутатских мандатов в</w:t>
      </w:r>
      <w:r>
        <w:rPr>
          <w:spacing w:val="-1"/>
          <w:sz w:val="28"/>
          <w:szCs w:val="22"/>
        </w:rPr>
        <w:br/>
      </w:r>
      <w:r>
        <w:rPr>
          <w:sz w:val="28"/>
          <w:szCs w:val="22"/>
        </w:rPr>
        <w:t>Государственной Думе Федерального Собрания Российской</w:t>
      </w:r>
      <w:r>
        <w:rPr>
          <w:sz w:val="28"/>
          <w:szCs w:val="22"/>
        </w:rPr>
        <w:br/>
        <w:t>Федерации;</w:t>
      </w:r>
    </w:p>
    <w:p w14:paraId="72FBC244" w14:textId="77777777" w:rsidR="00EC4335" w:rsidRDefault="00EC4335" w:rsidP="00EC4335">
      <w:pPr>
        <w:shd w:val="clear" w:color="auto" w:fill="FFFFFF"/>
        <w:tabs>
          <w:tab w:val="left" w:pos="557"/>
        </w:tabs>
        <w:ind w:left="5" w:right="5" w:firstLine="293"/>
        <w:jc w:val="both"/>
        <w:rPr>
          <w:sz w:val="28"/>
          <w:szCs w:val="22"/>
        </w:rPr>
      </w:pPr>
      <w:r>
        <w:rPr>
          <w:spacing w:val="-10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политических партий, выдвинувших списки кандидатов, допу</w:t>
      </w:r>
      <w:r>
        <w:rPr>
          <w:spacing w:val="-3"/>
          <w:sz w:val="28"/>
          <w:szCs w:val="22"/>
        </w:rPr>
        <w:softHyphen/>
        <w:t xml:space="preserve">щенные к распределению депутатских мандатов в законодательном </w:t>
      </w:r>
      <w:r>
        <w:rPr>
          <w:spacing w:val="-4"/>
          <w:sz w:val="28"/>
          <w:szCs w:val="22"/>
        </w:rPr>
        <w:t>(представительном) органе государственной власти субъекта Россий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ской Федерации;</w:t>
      </w:r>
    </w:p>
    <w:p w14:paraId="3F589FE4" w14:textId="77777777" w:rsidR="00EC4335" w:rsidRDefault="00EC4335" w:rsidP="00EC4335">
      <w:pPr>
        <w:shd w:val="clear" w:color="auto" w:fill="FFFFFF"/>
        <w:tabs>
          <w:tab w:val="left" w:pos="557"/>
        </w:tabs>
        <w:ind w:left="5" w:right="5" w:firstLine="293"/>
        <w:jc w:val="both"/>
        <w:rPr>
          <w:sz w:val="28"/>
        </w:rPr>
      </w:pPr>
      <w:r>
        <w:rPr>
          <w:sz w:val="28"/>
          <w:szCs w:val="22"/>
        </w:rPr>
        <w:t>в)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образования.</w:t>
      </w:r>
    </w:p>
    <w:p w14:paraId="45FACAF7" w14:textId="77777777" w:rsidR="00EC4335" w:rsidRDefault="00EC4335" w:rsidP="00EC4335">
      <w:pPr>
        <w:shd w:val="clear" w:color="auto" w:fill="FFFFFF"/>
        <w:tabs>
          <w:tab w:val="left" w:pos="744"/>
        </w:tabs>
        <w:ind w:firstLine="360"/>
        <w:jc w:val="both"/>
        <w:rPr>
          <w:sz w:val="28"/>
        </w:rPr>
      </w:pPr>
      <w:r>
        <w:rPr>
          <w:spacing w:val="-10"/>
          <w:sz w:val="28"/>
          <w:szCs w:val="22"/>
        </w:rPr>
        <w:t>3.9.</w:t>
      </w:r>
      <w:r>
        <w:rPr>
          <w:sz w:val="28"/>
          <w:szCs w:val="22"/>
        </w:rPr>
        <w:tab/>
        <w:t xml:space="preserve"> В муниципальную избирательную комиссию может быть </w:t>
      </w:r>
      <w:r>
        <w:rPr>
          <w:spacing w:val="-1"/>
          <w:sz w:val="28"/>
          <w:szCs w:val="22"/>
        </w:rPr>
        <w:t>назначено не более одного представителя от каждой политической партии, от каждого избирательного объединения, иного общест</w:t>
      </w:r>
      <w:r>
        <w:rPr>
          <w:spacing w:val="-1"/>
          <w:sz w:val="28"/>
          <w:szCs w:val="22"/>
        </w:rPr>
        <w:softHyphen/>
      </w:r>
      <w:r>
        <w:rPr>
          <w:spacing w:val="-2"/>
          <w:sz w:val="28"/>
          <w:szCs w:val="22"/>
        </w:rPr>
        <w:t xml:space="preserve">венного объединения. При этом указанные партии, объединения не </w:t>
      </w:r>
      <w:r>
        <w:rPr>
          <w:spacing w:val="-1"/>
          <w:sz w:val="28"/>
          <w:szCs w:val="22"/>
        </w:rPr>
        <w:t>вправе предлагать для назначения одновременно несколько канди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датур.</w:t>
      </w:r>
    </w:p>
    <w:p w14:paraId="4149371A" w14:textId="77777777" w:rsidR="00EC4335" w:rsidRDefault="00EC4335" w:rsidP="00EC4335">
      <w:pPr>
        <w:shd w:val="clear" w:color="auto" w:fill="FFFFFF"/>
        <w:tabs>
          <w:tab w:val="left" w:pos="787"/>
        </w:tabs>
        <w:ind w:right="62" w:firstLine="297"/>
        <w:jc w:val="both"/>
        <w:rPr>
          <w:sz w:val="28"/>
        </w:rPr>
      </w:pPr>
      <w:r>
        <w:rPr>
          <w:spacing w:val="-10"/>
          <w:sz w:val="28"/>
          <w:szCs w:val="22"/>
        </w:rPr>
        <w:t>3.10.</w:t>
      </w:r>
      <w:r>
        <w:rPr>
          <w:spacing w:val="-3"/>
          <w:sz w:val="28"/>
          <w:szCs w:val="22"/>
        </w:rPr>
        <w:t xml:space="preserve"> Решения избирательных объединений, общественных объе</w:t>
      </w:r>
      <w:r>
        <w:rPr>
          <w:spacing w:val="-5"/>
          <w:sz w:val="28"/>
          <w:szCs w:val="22"/>
        </w:rPr>
        <w:t>динений, муниципальной избирательной комиссии предыдущего со</w:t>
      </w:r>
      <w:r>
        <w:rPr>
          <w:spacing w:val="-5"/>
          <w:sz w:val="28"/>
          <w:szCs w:val="22"/>
        </w:rPr>
        <w:softHyphen/>
        <w:t>става должны быть приняты уполномоченным на то органом в поряд</w:t>
      </w:r>
      <w:r>
        <w:rPr>
          <w:spacing w:val="-5"/>
          <w:sz w:val="28"/>
          <w:szCs w:val="22"/>
        </w:rPr>
        <w:softHyphen/>
        <w:t>ке, предусмотренном их уставами или действующим законодательст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вом.</w:t>
      </w:r>
    </w:p>
    <w:p w14:paraId="30D3C453" w14:textId="77777777" w:rsidR="00EC4335" w:rsidRDefault="00EC4335" w:rsidP="00EC4335">
      <w:pPr>
        <w:shd w:val="clear" w:color="auto" w:fill="FFFFFF"/>
        <w:ind w:right="67" w:firstLine="297"/>
        <w:jc w:val="both"/>
        <w:rPr>
          <w:sz w:val="28"/>
        </w:rPr>
      </w:pPr>
      <w:r>
        <w:rPr>
          <w:spacing w:val="-4"/>
          <w:sz w:val="28"/>
          <w:szCs w:val="22"/>
        </w:rPr>
        <w:t>Одновременно с решениями избирательные объединения, общест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венные объединения представляют также копию своего устава, копию </w:t>
      </w:r>
      <w:r>
        <w:rPr>
          <w:spacing w:val="-3"/>
          <w:sz w:val="28"/>
          <w:szCs w:val="22"/>
        </w:rPr>
        <w:t>свидетельства об их регистрации в соответствующих государствен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>ных органах.</w:t>
      </w:r>
    </w:p>
    <w:p w14:paraId="471F82DD" w14:textId="77777777" w:rsidR="00EC4335" w:rsidRDefault="00EC4335" w:rsidP="00EC4335">
      <w:pPr>
        <w:shd w:val="clear" w:color="auto" w:fill="FFFFFF"/>
        <w:ind w:left="38" w:right="82" w:firstLine="254"/>
        <w:jc w:val="both"/>
        <w:rPr>
          <w:sz w:val="28"/>
        </w:rPr>
      </w:pPr>
      <w:r>
        <w:rPr>
          <w:spacing w:val="-4"/>
          <w:sz w:val="28"/>
          <w:szCs w:val="22"/>
        </w:rPr>
        <w:t>Решения собраний избирателей по месту жительства, работы, слу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жбы, учебы оформляются протоколами собраний.</w:t>
      </w:r>
    </w:p>
    <w:p w14:paraId="1EEC228B" w14:textId="77777777" w:rsidR="00EC4335" w:rsidRDefault="00EC4335" w:rsidP="00EC4335">
      <w:pPr>
        <w:shd w:val="clear" w:color="auto" w:fill="FFFFFF"/>
        <w:tabs>
          <w:tab w:val="left" w:pos="787"/>
          <w:tab w:val="left" w:pos="6235"/>
        </w:tabs>
        <w:ind w:left="38" w:right="72" w:firstLine="259"/>
        <w:jc w:val="both"/>
        <w:rPr>
          <w:spacing w:val="-8"/>
          <w:sz w:val="28"/>
          <w:szCs w:val="22"/>
        </w:rPr>
      </w:pPr>
      <w:r>
        <w:rPr>
          <w:spacing w:val="-10"/>
          <w:sz w:val="28"/>
          <w:szCs w:val="22"/>
        </w:rPr>
        <w:t>3.11.</w:t>
      </w:r>
      <w:r>
        <w:rPr>
          <w:spacing w:val="-4"/>
          <w:sz w:val="28"/>
          <w:szCs w:val="22"/>
        </w:rPr>
        <w:t>Решение представительного органа муниципального образо</w:t>
      </w:r>
      <w:r>
        <w:rPr>
          <w:spacing w:val="-5"/>
          <w:sz w:val="28"/>
          <w:szCs w:val="22"/>
        </w:rPr>
        <w:t xml:space="preserve">вания о назначении членов муниципальной избирательной комиссии </w:t>
      </w:r>
      <w:r>
        <w:rPr>
          <w:spacing w:val="-8"/>
          <w:sz w:val="28"/>
          <w:szCs w:val="22"/>
        </w:rPr>
        <w:t>подлежит официальному опубликованию.</w:t>
      </w:r>
    </w:p>
    <w:p w14:paraId="63F5E232" w14:textId="77777777" w:rsidR="00EC4335" w:rsidRDefault="00EC4335" w:rsidP="00EC4335">
      <w:pPr>
        <w:shd w:val="clear" w:color="auto" w:fill="FFFFFF"/>
        <w:tabs>
          <w:tab w:val="left" w:pos="787"/>
          <w:tab w:val="left" w:pos="6235"/>
        </w:tabs>
        <w:ind w:left="38" w:right="72" w:firstLine="259"/>
        <w:jc w:val="both"/>
        <w:rPr>
          <w:spacing w:val="-8"/>
          <w:sz w:val="28"/>
          <w:szCs w:val="22"/>
        </w:rPr>
      </w:pPr>
    </w:p>
    <w:p w14:paraId="6AF37EBD" w14:textId="77777777" w:rsidR="00EC4335" w:rsidRDefault="00EC4335" w:rsidP="00EC4335">
      <w:pPr>
        <w:shd w:val="clear" w:color="auto" w:fill="FFFFFF"/>
        <w:tabs>
          <w:tab w:val="left" w:pos="787"/>
          <w:tab w:val="left" w:pos="6235"/>
        </w:tabs>
        <w:ind w:left="38" w:right="72" w:firstLine="259"/>
        <w:jc w:val="center"/>
        <w:rPr>
          <w:b/>
          <w:spacing w:val="-7"/>
          <w:sz w:val="28"/>
          <w:szCs w:val="22"/>
        </w:rPr>
      </w:pPr>
      <w:r>
        <w:rPr>
          <w:b/>
          <w:spacing w:val="-7"/>
          <w:sz w:val="28"/>
          <w:szCs w:val="22"/>
        </w:rPr>
        <w:t>4. Полномочия муниципальной избирательной комиссии</w:t>
      </w:r>
    </w:p>
    <w:p w14:paraId="1A520C0D" w14:textId="77777777" w:rsidR="00EC4335" w:rsidRDefault="00EC4335" w:rsidP="00EC4335">
      <w:pPr>
        <w:shd w:val="clear" w:color="auto" w:fill="FFFFFF"/>
        <w:ind w:left="24" w:right="77" w:firstLine="259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В соответствии с Федеральным законом «Об основных гарантиях </w:t>
      </w:r>
      <w:r>
        <w:rPr>
          <w:spacing w:val="-5"/>
          <w:sz w:val="28"/>
          <w:szCs w:val="22"/>
        </w:rPr>
        <w:t>избирательных прав и права на участие в референдуме граждан Рос</w:t>
      </w:r>
      <w:r>
        <w:rPr>
          <w:spacing w:val="-5"/>
          <w:sz w:val="28"/>
          <w:szCs w:val="22"/>
        </w:rPr>
        <w:softHyphen/>
        <w:t>сийской Федерации» и законом субъекта Российской Федерации му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ниципальная избирательная комиссия осуществляет следующие пол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номочия:</w:t>
      </w:r>
    </w:p>
    <w:p w14:paraId="58A51E12" w14:textId="77777777" w:rsidR="00EC4335" w:rsidRDefault="00EC4335" w:rsidP="00EC4335">
      <w:pPr>
        <w:shd w:val="clear" w:color="auto" w:fill="FFFFFF"/>
        <w:tabs>
          <w:tab w:val="left" w:pos="504"/>
        </w:tabs>
        <w:ind w:left="5" w:right="86" w:firstLine="274"/>
        <w:jc w:val="both"/>
        <w:rPr>
          <w:sz w:val="28"/>
        </w:rPr>
      </w:pPr>
      <w:r>
        <w:rPr>
          <w:spacing w:val="-13"/>
          <w:sz w:val="28"/>
          <w:szCs w:val="22"/>
        </w:rPr>
        <w:lastRenderedPageBreak/>
        <w:t>а)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осуществляет на территории муниципального образования кон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троль за соблюдением избирательных прав и права на участие в рефе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рендуме граждан Российской Федерации;</w:t>
      </w:r>
    </w:p>
    <w:p w14:paraId="517F8017" w14:textId="77777777" w:rsidR="00EC4335" w:rsidRDefault="00EC4335" w:rsidP="00EC4335">
      <w:pPr>
        <w:shd w:val="clear" w:color="auto" w:fill="FFFFFF"/>
        <w:tabs>
          <w:tab w:val="left" w:pos="504"/>
        </w:tabs>
        <w:ind w:left="5" w:right="86" w:firstLine="274"/>
        <w:jc w:val="both"/>
        <w:rPr>
          <w:sz w:val="28"/>
        </w:rPr>
      </w:pPr>
      <w:r>
        <w:rPr>
          <w:spacing w:val="-13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обеспечивает на территории муниципального образования реализацию мероприятий, связанных с подготовкой и проведением вы</w:t>
      </w:r>
      <w:r>
        <w:rPr>
          <w:spacing w:val="-4"/>
          <w:sz w:val="28"/>
          <w:szCs w:val="22"/>
        </w:rPr>
        <w:softHyphen/>
        <w:t>боров депутатов представительного органа муниципального образо</w:t>
      </w:r>
      <w:r>
        <w:rPr>
          <w:spacing w:val="-4"/>
          <w:sz w:val="28"/>
          <w:szCs w:val="22"/>
        </w:rPr>
        <w:softHyphen/>
        <w:t>вания и главы муниципального образования, местных референдумов,</w:t>
      </w:r>
      <w:r>
        <w:rPr>
          <w:sz w:val="28"/>
          <w:szCs w:val="22"/>
        </w:rPr>
        <w:t xml:space="preserve"> изданием необходимой печатной продукции;</w:t>
      </w:r>
    </w:p>
    <w:p w14:paraId="2361CD3F" w14:textId="77777777" w:rsidR="00EC4335" w:rsidRDefault="00EC4335" w:rsidP="00EC4335">
      <w:pPr>
        <w:shd w:val="clear" w:color="auto" w:fill="FFFFFF"/>
        <w:tabs>
          <w:tab w:val="left" w:pos="504"/>
        </w:tabs>
        <w:ind w:left="5" w:right="91" w:firstLine="274"/>
        <w:jc w:val="both"/>
        <w:rPr>
          <w:sz w:val="28"/>
        </w:rPr>
      </w:pPr>
      <w:r>
        <w:rPr>
          <w:spacing w:val="-13"/>
          <w:sz w:val="28"/>
          <w:szCs w:val="22"/>
        </w:rPr>
        <w:t>в)</w:t>
      </w:r>
      <w:r>
        <w:rPr>
          <w:sz w:val="28"/>
          <w:szCs w:val="22"/>
        </w:rPr>
        <w:tab/>
        <w:t xml:space="preserve"> </w:t>
      </w:r>
      <w:r>
        <w:rPr>
          <w:spacing w:val="-5"/>
          <w:sz w:val="28"/>
          <w:szCs w:val="22"/>
        </w:rPr>
        <w:t>осуществляет на территории муниципального образования меры</w:t>
      </w:r>
      <w:r>
        <w:rPr>
          <w:spacing w:val="-5"/>
          <w:sz w:val="28"/>
          <w:szCs w:val="22"/>
        </w:rPr>
        <w:br/>
      </w:r>
      <w:r>
        <w:rPr>
          <w:spacing w:val="-4"/>
          <w:sz w:val="28"/>
          <w:szCs w:val="22"/>
        </w:rPr>
        <w:t>по обеспечению при проведении выборов депутатов представитель</w:t>
      </w:r>
      <w:r>
        <w:rPr>
          <w:spacing w:val="-5"/>
          <w:sz w:val="28"/>
          <w:szCs w:val="22"/>
        </w:rPr>
        <w:t xml:space="preserve">ного органа муниципального образования и главы муниципального </w:t>
      </w:r>
      <w:r>
        <w:rPr>
          <w:spacing w:val="-4"/>
          <w:sz w:val="28"/>
          <w:szCs w:val="22"/>
        </w:rPr>
        <w:t>образования, местного референдума соблюдения единого порядка:</w:t>
      </w:r>
    </w:p>
    <w:p w14:paraId="7A0BAA06" w14:textId="77777777" w:rsidR="00EC4335" w:rsidRDefault="00EC4335" w:rsidP="00EC4335">
      <w:pPr>
        <w:shd w:val="clear" w:color="auto" w:fill="FFFFFF"/>
        <w:ind w:right="91" w:firstLine="269"/>
        <w:jc w:val="both"/>
        <w:rPr>
          <w:sz w:val="28"/>
        </w:rPr>
      </w:pPr>
      <w:r>
        <w:rPr>
          <w:spacing w:val="-4"/>
          <w:sz w:val="28"/>
          <w:szCs w:val="22"/>
        </w:rPr>
        <w:t>- распределения эфирного времени и печатной площади между за</w:t>
      </w:r>
      <w:r>
        <w:rPr>
          <w:spacing w:val="-5"/>
          <w:sz w:val="28"/>
          <w:szCs w:val="22"/>
        </w:rPr>
        <w:t>регистрированными кандидатами для проведения предвыборной аги</w:t>
      </w:r>
      <w:r>
        <w:rPr>
          <w:spacing w:val="-5"/>
          <w:sz w:val="28"/>
          <w:szCs w:val="22"/>
        </w:rPr>
        <w:softHyphen/>
      </w:r>
      <w:r>
        <w:rPr>
          <w:spacing w:val="-2"/>
          <w:sz w:val="28"/>
          <w:szCs w:val="22"/>
        </w:rPr>
        <w:t xml:space="preserve">тации, между инициативной группой по проведению референдума и </w:t>
      </w:r>
      <w:r>
        <w:rPr>
          <w:spacing w:val="-3"/>
          <w:sz w:val="28"/>
          <w:szCs w:val="22"/>
        </w:rPr>
        <w:t>иными группами участников референдума для проведения агитации</w:t>
      </w:r>
      <w:r>
        <w:rPr>
          <w:spacing w:val="-3"/>
          <w:sz w:val="28"/>
          <w:szCs w:val="22"/>
          <w:vertAlign w:val="subscript"/>
        </w:rPr>
        <w:t xml:space="preserve"> </w:t>
      </w:r>
      <w:r>
        <w:rPr>
          <w:sz w:val="28"/>
          <w:szCs w:val="22"/>
        </w:rPr>
        <w:t>по вопросам референдума;</w:t>
      </w:r>
    </w:p>
    <w:p w14:paraId="2C86949A" w14:textId="77777777" w:rsidR="00EC4335" w:rsidRDefault="00EC4335" w:rsidP="00EC4335">
      <w:pPr>
        <w:numPr>
          <w:ilvl w:val="0"/>
          <w:numId w:val="5"/>
        </w:numPr>
        <w:shd w:val="clear" w:color="auto" w:fill="FFFFFF"/>
        <w:tabs>
          <w:tab w:val="left" w:pos="499"/>
        </w:tabs>
        <w:ind w:left="24" w:right="48" w:firstLine="283"/>
        <w:jc w:val="both"/>
        <w:rPr>
          <w:sz w:val="28"/>
          <w:szCs w:val="22"/>
        </w:rPr>
      </w:pPr>
      <w:r>
        <w:rPr>
          <w:spacing w:val="-4"/>
          <w:sz w:val="28"/>
          <w:szCs w:val="22"/>
        </w:rPr>
        <w:t>установления итогов голосования, определения результатов вы</w:t>
      </w:r>
      <w:r>
        <w:rPr>
          <w:sz w:val="28"/>
          <w:szCs w:val="22"/>
        </w:rPr>
        <w:t>боров, референдумов;</w:t>
      </w:r>
    </w:p>
    <w:p w14:paraId="41FFAB7E" w14:textId="77777777" w:rsidR="00EC4335" w:rsidRDefault="00EC4335" w:rsidP="00EC4335">
      <w:pPr>
        <w:numPr>
          <w:ilvl w:val="0"/>
          <w:numId w:val="5"/>
        </w:numPr>
        <w:shd w:val="clear" w:color="auto" w:fill="FFFFFF"/>
        <w:tabs>
          <w:tab w:val="left" w:pos="499"/>
        </w:tabs>
        <w:ind w:left="24" w:right="43" w:firstLine="283"/>
        <w:jc w:val="both"/>
        <w:rPr>
          <w:sz w:val="28"/>
          <w:szCs w:val="22"/>
        </w:rPr>
      </w:pPr>
      <w:r>
        <w:rPr>
          <w:spacing w:val="-4"/>
          <w:sz w:val="28"/>
          <w:szCs w:val="22"/>
        </w:rPr>
        <w:t>опубликования итогов голосования и результатов выборов, ре</w:t>
      </w:r>
      <w:r>
        <w:rPr>
          <w:sz w:val="28"/>
          <w:szCs w:val="22"/>
        </w:rPr>
        <w:t>ферендумов;</w:t>
      </w:r>
    </w:p>
    <w:p w14:paraId="0862C88F" w14:textId="77777777" w:rsidR="00EC4335" w:rsidRDefault="00EC4335" w:rsidP="00EC4335">
      <w:pPr>
        <w:shd w:val="clear" w:color="auto" w:fill="FFFFFF"/>
        <w:tabs>
          <w:tab w:val="left" w:pos="538"/>
        </w:tabs>
        <w:ind w:right="43" w:firstLine="293"/>
        <w:jc w:val="both"/>
        <w:rPr>
          <w:sz w:val="28"/>
        </w:rPr>
      </w:pPr>
      <w:r>
        <w:rPr>
          <w:spacing w:val="-5"/>
          <w:sz w:val="28"/>
          <w:szCs w:val="22"/>
        </w:rPr>
        <w:t>г)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контролирует обеспечение нижестоящих избирательных комис</w:t>
      </w:r>
      <w:r>
        <w:rPr>
          <w:spacing w:val="-5"/>
          <w:sz w:val="28"/>
          <w:szCs w:val="22"/>
        </w:rPr>
        <w:softHyphen/>
      </w:r>
      <w:r>
        <w:rPr>
          <w:spacing w:val="-6"/>
          <w:sz w:val="28"/>
          <w:szCs w:val="22"/>
        </w:rPr>
        <w:t xml:space="preserve">сий помещениями, транспортом, связью, рассматривает иные вопросы </w:t>
      </w:r>
      <w:r>
        <w:rPr>
          <w:spacing w:val="-4"/>
          <w:sz w:val="28"/>
          <w:szCs w:val="22"/>
        </w:rPr>
        <w:t>материально-технического обеспечения выборов, местного референ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дума;</w:t>
      </w:r>
    </w:p>
    <w:p w14:paraId="50B4C9E0" w14:textId="77777777" w:rsidR="00EC4335" w:rsidRDefault="00EC4335" w:rsidP="00EC4335">
      <w:pPr>
        <w:shd w:val="clear" w:color="auto" w:fill="FFFFFF"/>
        <w:tabs>
          <w:tab w:val="left" w:pos="538"/>
        </w:tabs>
        <w:ind w:right="29" w:firstLine="293"/>
        <w:jc w:val="both"/>
        <w:rPr>
          <w:sz w:val="28"/>
        </w:rPr>
      </w:pPr>
      <w:r>
        <w:rPr>
          <w:spacing w:val="-4"/>
          <w:sz w:val="28"/>
          <w:szCs w:val="22"/>
        </w:rPr>
        <w:t>д)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 xml:space="preserve">определяет схему образования избирательных округов, включая ее графическое изображение, при проведении выборов депутатов </w:t>
      </w:r>
      <w:r>
        <w:rPr>
          <w:spacing w:val="-4"/>
          <w:sz w:val="28"/>
          <w:szCs w:val="22"/>
        </w:rPr>
        <w:t xml:space="preserve">представительного органа муниципального образования и представляет ее на утверждение в представительный орган муниципального </w:t>
      </w:r>
      <w:r>
        <w:rPr>
          <w:sz w:val="28"/>
          <w:szCs w:val="22"/>
        </w:rPr>
        <w:t>образования;</w:t>
      </w:r>
    </w:p>
    <w:p w14:paraId="42B16B7E" w14:textId="77777777" w:rsidR="00EC4335" w:rsidRDefault="00EC4335" w:rsidP="00EC4335">
      <w:pPr>
        <w:shd w:val="clear" w:color="auto" w:fill="FFFFFF"/>
        <w:tabs>
          <w:tab w:val="left" w:pos="538"/>
        </w:tabs>
        <w:ind w:right="24" w:firstLine="293"/>
        <w:jc w:val="both"/>
        <w:rPr>
          <w:sz w:val="28"/>
        </w:rPr>
      </w:pPr>
      <w:r>
        <w:rPr>
          <w:spacing w:val="-11"/>
          <w:sz w:val="28"/>
          <w:szCs w:val="22"/>
        </w:rPr>
        <w:t>е)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регистрирует кандидатов на должность главы муниципального образования, инициативных и иных групп по проведению местного</w:t>
      </w:r>
      <w:r>
        <w:rPr>
          <w:spacing w:val="-5"/>
          <w:sz w:val="28"/>
          <w:szCs w:val="22"/>
        </w:rPr>
        <w:br/>
      </w:r>
      <w:r>
        <w:rPr>
          <w:spacing w:val="-3"/>
          <w:sz w:val="28"/>
          <w:szCs w:val="22"/>
        </w:rPr>
        <w:t>референдума, их уполномоченных представителей и доверенных лиц</w:t>
      </w:r>
      <w:r>
        <w:rPr>
          <w:spacing w:val="-3"/>
          <w:sz w:val="28"/>
          <w:szCs w:val="22"/>
        </w:rPr>
        <w:br/>
      </w:r>
      <w:r>
        <w:rPr>
          <w:spacing w:val="-5"/>
          <w:sz w:val="28"/>
          <w:szCs w:val="22"/>
        </w:rPr>
        <w:t>в случаях, предусмотренных федеральными конституционными зако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нами, федеральными законами, законами субъекта Российской Феде</w:t>
      </w:r>
      <w:r>
        <w:rPr>
          <w:spacing w:val="-4"/>
          <w:sz w:val="28"/>
          <w:szCs w:val="22"/>
        </w:rPr>
        <w:softHyphen/>
        <w:t>рации, выдает им удостоверения установленного образца, регистра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ционные свидетельства;</w:t>
      </w:r>
    </w:p>
    <w:p w14:paraId="2B75A7CD" w14:textId="77777777" w:rsidR="00EC4335" w:rsidRDefault="00EC4335" w:rsidP="00EC4335">
      <w:pPr>
        <w:shd w:val="clear" w:color="auto" w:fill="FFFFFF"/>
        <w:tabs>
          <w:tab w:val="left" w:pos="538"/>
        </w:tabs>
        <w:ind w:right="19" w:firstLine="293"/>
        <w:jc w:val="both"/>
        <w:rPr>
          <w:sz w:val="28"/>
        </w:rPr>
      </w:pPr>
      <w:r>
        <w:rPr>
          <w:spacing w:val="-9"/>
          <w:sz w:val="28"/>
          <w:szCs w:val="22"/>
        </w:rPr>
        <w:t>ж)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утверждает форму и текст бюллетеня, их количество в порядке,</w:t>
      </w:r>
      <w:r>
        <w:rPr>
          <w:spacing w:val="-4"/>
          <w:sz w:val="28"/>
          <w:szCs w:val="22"/>
        </w:rPr>
        <w:br/>
      </w:r>
      <w:r>
        <w:rPr>
          <w:sz w:val="28"/>
          <w:szCs w:val="22"/>
        </w:rPr>
        <w:t>установленном действующим законодательством;</w:t>
      </w:r>
    </w:p>
    <w:p w14:paraId="5BB333F2" w14:textId="77777777" w:rsidR="00EC4335" w:rsidRDefault="00EC4335" w:rsidP="00EC4335">
      <w:pPr>
        <w:shd w:val="clear" w:color="auto" w:fill="FFFFFF"/>
        <w:tabs>
          <w:tab w:val="left" w:pos="538"/>
        </w:tabs>
        <w:ind w:right="10" w:firstLine="293"/>
        <w:jc w:val="both"/>
        <w:rPr>
          <w:sz w:val="28"/>
        </w:rPr>
      </w:pPr>
      <w:r>
        <w:rPr>
          <w:spacing w:val="-7"/>
          <w:sz w:val="28"/>
          <w:szCs w:val="22"/>
        </w:rPr>
        <w:t>з)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 xml:space="preserve">обеспечивает изготовление бюллетеней по выборам депутатов </w:t>
      </w:r>
      <w:r>
        <w:rPr>
          <w:spacing w:val="-5"/>
          <w:sz w:val="28"/>
          <w:szCs w:val="22"/>
        </w:rPr>
        <w:t>представительного органа муниципального образования, главы муни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ципального образования, бюллетеней для голосования на местном референдуме, их доставку в нижестоящие избирательные комиссии, </w:t>
      </w:r>
      <w:r>
        <w:rPr>
          <w:sz w:val="28"/>
          <w:szCs w:val="22"/>
        </w:rPr>
        <w:t>комиссии референдума;</w:t>
      </w:r>
    </w:p>
    <w:p w14:paraId="04DCA7E7" w14:textId="77777777" w:rsidR="00EC4335" w:rsidRDefault="00EC4335" w:rsidP="00EC4335">
      <w:pPr>
        <w:pStyle w:val="a5"/>
      </w:pPr>
      <w:r>
        <w:t>и) обеспечивает передачу документов, связанных с подготовкой и проведением выборов, местных референдумов, в архив;</w:t>
      </w:r>
    </w:p>
    <w:p w14:paraId="20220C5B" w14:textId="77777777" w:rsidR="00EC4335" w:rsidRDefault="00EC4335" w:rsidP="00EC4335">
      <w:pPr>
        <w:shd w:val="clear" w:color="auto" w:fill="FFFFFF"/>
        <w:ind w:right="14" w:firstLine="293"/>
        <w:jc w:val="both"/>
        <w:rPr>
          <w:sz w:val="28"/>
        </w:rPr>
      </w:pPr>
      <w:r>
        <w:rPr>
          <w:spacing w:val="-1"/>
          <w:sz w:val="28"/>
          <w:szCs w:val="22"/>
        </w:rPr>
        <w:t>к) организует проведение досрочного голосования, повторных и дополнительных выборов в порядке, установленном законодатель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ством;</w:t>
      </w:r>
    </w:p>
    <w:p w14:paraId="5540C4D1" w14:textId="77777777" w:rsidR="00EC4335" w:rsidRDefault="00EC4335" w:rsidP="00EC4335">
      <w:pPr>
        <w:shd w:val="clear" w:color="auto" w:fill="FFFFFF"/>
        <w:ind w:left="10" w:right="10" w:firstLine="283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л) регистрирует избранного главу муниципального образования и </w:t>
      </w:r>
      <w:r>
        <w:rPr>
          <w:sz w:val="28"/>
          <w:szCs w:val="22"/>
        </w:rPr>
        <w:t>выдает ему удостоверение об избрании;</w:t>
      </w:r>
    </w:p>
    <w:p w14:paraId="30CB63E3" w14:textId="77777777" w:rsidR="00EC4335" w:rsidRDefault="00EC4335" w:rsidP="00EC4335">
      <w:pPr>
        <w:shd w:val="clear" w:color="auto" w:fill="FFFFFF"/>
        <w:ind w:firstLine="278"/>
        <w:jc w:val="both"/>
        <w:rPr>
          <w:spacing w:val="-4"/>
          <w:sz w:val="28"/>
          <w:szCs w:val="22"/>
        </w:rPr>
      </w:pPr>
      <w:r>
        <w:rPr>
          <w:spacing w:val="-5"/>
          <w:sz w:val="28"/>
          <w:szCs w:val="22"/>
        </w:rPr>
        <w:lastRenderedPageBreak/>
        <w:t xml:space="preserve">н) осуществляет на территории муниципального образования меры </w:t>
      </w:r>
      <w:r>
        <w:rPr>
          <w:spacing w:val="-4"/>
          <w:sz w:val="28"/>
          <w:szCs w:val="22"/>
        </w:rPr>
        <w:t xml:space="preserve">по организации финансирования подготовки и проведения выборов депутатов представительного органа муниципального образования и </w:t>
      </w:r>
      <w:r>
        <w:rPr>
          <w:spacing w:val="-3"/>
          <w:sz w:val="28"/>
          <w:szCs w:val="22"/>
        </w:rPr>
        <w:t>главы муниципального образования, местного референдума, распре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деляет выделенные из местного бюджета и (или) бюджета субъекта Российской Федерации средства на финансовое обеспечение подго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товки и проведения выборов депутатов представительного органа му</w:t>
      </w:r>
      <w:r>
        <w:rPr>
          <w:spacing w:val="-5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ниципального образования и главы муниципального образования, </w:t>
      </w:r>
      <w:r>
        <w:rPr>
          <w:spacing w:val="-4"/>
          <w:sz w:val="28"/>
          <w:szCs w:val="22"/>
        </w:rPr>
        <w:t>местного референдума, контролирует их целевое использование;</w:t>
      </w:r>
    </w:p>
    <w:p w14:paraId="05C3CCC4" w14:textId="77777777" w:rsidR="00EC4335" w:rsidRDefault="00EC4335" w:rsidP="00EC4335">
      <w:pPr>
        <w:shd w:val="clear" w:color="auto" w:fill="FFFFFF"/>
        <w:ind w:right="115" w:firstLine="456"/>
        <w:jc w:val="both"/>
        <w:rPr>
          <w:sz w:val="28"/>
        </w:rPr>
      </w:pPr>
      <w:r>
        <w:rPr>
          <w:spacing w:val="-4"/>
          <w:sz w:val="28"/>
          <w:szCs w:val="22"/>
          <w:vertAlign w:val="subscript"/>
        </w:rPr>
        <w:t>0</w:t>
      </w:r>
      <w:r>
        <w:rPr>
          <w:spacing w:val="-4"/>
          <w:sz w:val="28"/>
          <w:szCs w:val="22"/>
        </w:rPr>
        <w:t>) оказывает правовую, методическую, организационно-техничес</w:t>
      </w:r>
      <w:r>
        <w:rPr>
          <w:spacing w:val="-4"/>
          <w:sz w:val="28"/>
          <w:szCs w:val="22"/>
        </w:rPr>
        <w:softHyphen/>
      </w:r>
      <w:r>
        <w:rPr>
          <w:spacing w:val="-6"/>
          <w:sz w:val="28"/>
          <w:szCs w:val="22"/>
        </w:rPr>
        <w:t>кую помощь нижестоящим избирательным комиссиям;</w:t>
      </w:r>
    </w:p>
    <w:p w14:paraId="439331C0" w14:textId="77777777" w:rsidR="00EC4335" w:rsidRDefault="00EC4335" w:rsidP="00EC4335">
      <w:pPr>
        <w:shd w:val="clear" w:color="auto" w:fill="FFFFFF"/>
        <w:ind w:firstLine="432"/>
        <w:jc w:val="both"/>
        <w:rPr>
          <w:sz w:val="28"/>
        </w:rPr>
      </w:pPr>
      <w:r>
        <w:rPr>
          <w:sz w:val="28"/>
          <w:szCs w:val="22"/>
        </w:rPr>
        <w:t>п) заслушивает сообщения органов местного самоуправления по в</w:t>
      </w:r>
      <w:r>
        <w:rPr>
          <w:spacing w:val="-2"/>
          <w:sz w:val="28"/>
          <w:szCs w:val="22"/>
        </w:rPr>
        <w:t>опросам, связанным с подготовкой и проведением выборов депута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тов представительного органа муниципального образования и главы </w:t>
      </w:r>
      <w:r>
        <w:rPr>
          <w:spacing w:val="-4"/>
          <w:sz w:val="28"/>
          <w:szCs w:val="22"/>
        </w:rPr>
        <w:t>муниципального образования, референдума субъекта Российской Фе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дерации, местного референдума;</w:t>
      </w:r>
    </w:p>
    <w:p w14:paraId="00E87596" w14:textId="77777777" w:rsidR="00EC4335" w:rsidRDefault="00EC4335" w:rsidP="00EC4335">
      <w:pPr>
        <w:shd w:val="clear" w:color="auto" w:fill="FFFFFF"/>
        <w:ind w:right="120" w:firstLine="432"/>
        <w:jc w:val="both"/>
        <w:rPr>
          <w:sz w:val="28"/>
        </w:rPr>
      </w:pPr>
      <w:r>
        <w:rPr>
          <w:sz w:val="28"/>
          <w:szCs w:val="22"/>
        </w:rPr>
        <w:t xml:space="preserve">р) рассматривает жалобы (заявления) на решения и действия </w:t>
      </w:r>
      <w:r>
        <w:rPr>
          <w:spacing w:val="-1"/>
          <w:sz w:val="28"/>
          <w:szCs w:val="22"/>
        </w:rPr>
        <w:t>(бездействие) нижестоящих избирательных комиссий и принимает по указанным жалобам (заявлениям) мотивированные решения;</w:t>
      </w:r>
    </w:p>
    <w:p w14:paraId="70F39F01" w14:textId="77777777" w:rsidR="00EC4335" w:rsidRDefault="00EC4335" w:rsidP="00EC4335">
      <w:pPr>
        <w:shd w:val="clear" w:color="auto" w:fill="FFFFFF"/>
        <w:ind w:right="120" w:firstLine="437"/>
        <w:jc w:val="both"/>
        <w:rPr>
          <w:sz w:val="28"/>
        </w:rPr>
      </w:pPr>
      <w:r>
        <w:rPr>
          <w:spacing w:val="-2"/>
          <w:sz w:val="28"/>
          <w:szCs w:val="22"/>
        </w:rPr>
        <w:t xml:space="preserve">с) при обнаружении нарушений избирательного законодательства </w:t>
      </w:r>
      <w:r>
        <w:rPr>
          <w:spacing w:val="-5"/>
          <w:sz w:val="28"/>
          <w:szCs w:val="22"/>
        </w:rPr>
        <w:t>и в соответствии с законодательством об административных правона</w:t>
      </w:r>
      <w:r>
        <w:rPr>
          <w:spacing w:val="-5"/>
          <w:sz w:val="28"/>
          <w:szCs w:val="22"/>
        </w:rPr>
        <w:softHyphen/>
        <w:t>рушениях составляет протоколы об административных правонаруше</w:t>
      </w:r>
      <w:r>
        <w:rPr>
          <w:spacing w:val="-5"/>
          <w:sz w:val="28"/>
          <w:szCs w:val="22"/>
        </w:rPr>
        <w:softHyphen/>
        <w:t xml:space="preserve">ниях, готовит материалы для таких протоколов и направляет данные </w:t>
      </w:r>
      <w:r>
        <w:rPr>
          <w:sz w:val="28"/>
          <w:szCs w:val="22"/>
        </w:rPr>
        <w:t>протоколы в правоохранительные органы или суд;</w:t>
      </w:r>
    </w:p>
    <w:p w14:paraId="4D27ED50" w14:textId="77777777" w:rsidR="00EC4335" w:rsidRDefault="00EC4335" w:rsidP="00EC4335">
      <w:pPr>
        <w:shd w:val="clear" w:color="auto" w:fill="FFFFFF"/>
        <w:ind w:right="130" w:firstLine="379"/>
        <w:jc w:val="both"/>
        <w:rPr>
          <w:sz w:val="28"/>
        </w:rPr>
      </w:pPr>
      <w:r>
        <w:rPr>
          <w:spacing w:val="-4"/>
          <w:sz w:val="28"/>
          <w:szCs w:val="22"/>
        </w:rPr>
        <w:t>т) осуществляет иные полномочия в соответствии с федеральным законодательством, законодательством субъекта Российской Федера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ции, Уставом муниципального образования.</w:t>
      </w:r>
    </w:p>
    <w:p w14:paraId="0FC7F680" w14:textId="77777777" w:rsidR="00EC4335" w:rsidRDefault="00EC4335" w:rsidP="00EC4335">
      <w:pPr>
        <w:shd w:val="clear" w:color="auto" w:fill="FFFFFF"/>
        <w:ind w:left="710"/>
        <w:jc w:val="center"/>
        <w:rPr>
          <w:spacing w:val="-4"/>
          <w:sz w:val="28"/>
          <w:szCs w:val="22"/>
        </w:rPr>
      </w:pPr>
    </w:p>
    <w:p w14:paraId="05483737" w14:textId="77777777" w:rsidR="00EC4335" w:rsidRDefault="00EC4335" w:rsidP="00EC4335">
      <w:pPr>
        <w:shd w:val="clear" w:color="auto" w:fill="FFFFFF"/>
        <w:ind w:left="710"/>
        <w:jc w:val="center"/>
        <w:rPr>
          <w:b/>
          <w:sz w:val="28"/>
        </w:rPr>
      </w:pPr>
      <w:r>
        <w:rPr>
          <w:b/>
          <w:spacing w:val="-4"/>
          <w:sz w:val="28"/>
          <w:szCs w:val="22"/>
        </w:rPr>
        <w:t>5. Председатель муниципальной избирательной комиссии</w:t>
      </w:r>
    </w:p>
    <w:p w14:paraId="3E7ADAA0" w14:textId="77777777" w:rsidR="00EC4335" w:rsidRDefault="00EC4335" w:rsidP="00EC4335">
      <w:pPr>
        <w:shd w:val="clear" w:color="auto" w:fill="FFFFFF"/>
        <w:ind w:right="134" w:firstLine="427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Председатель муниципальной избирательной комиссии замещает </w:t>
      </w:r>
      <w:r>
        <w:rPr>
          <w:spacing w:val="-3"/>
          <w:sz w:val="28"/>
          <w:szCs w:val="22"/>
        </w:rPr>
        <w:t>должность на непостоянной  основе,</w:t>
      </w:r>
      <w:r>
        <w:rPr>
          <w:i/>
          <w:iCs/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подотчетен муници</w:t>
      </w:r>
      <w:r>
        <w:rPr>
          <w:spacing w:val="-2"/>
          <w:sz w:val="28"/>
          <w:szCs w:val="22"/>
        </w:rPr>
        <w:softHyphen/>
      </w:r>
      <w:r>
        <w:rPr>
          <w:spacing w:val="-4"/>
          <w:sz w:val="28"/>
          <w:szCs w:val="22"/>
        </w:rPr>
        <w:t>пальной избирательной комиссии и осуществляет следующие полно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мочия:</w:t>
      </w:r>
    </w:p>
    <w:p w14:paraId="0A21F4F5" w14:textId="77777777" w:rsidR="00EC4335" w:rsidRDefault="00EC4335" w:rsidP="00EC4335">
      <w:pPr>
        <w:shd w:val="clear" w:color="auto" w:fill="FFFFFF"/>
        <w:tabs>
          <w:tab w:val="left" w:pos="734"/>
        </w:tabs>
        <w:ind w:right="144" w:firstLine="427"/>
        <w:jc w:val="both"/>
        <w:rPr>
          <w:sz w:val="28"/>
        </w:rPr>
      </w:pPr>
      <w:r>
        <w:rPr>
          <w:spacing w:val="-12"/>
          <w:sz w:val="28"/>
          <w:szCs w:val="22"/>
        </w:rPr>
        <w:t>а)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представляет муниципальную избирательную комиссию во</w:t>
      </w:r>
      <w:r>
        <w:rPr>
          <w:spacing w:val="-4"/>
          <w:sz w:val="28"/>
          <w:szCs w:val="22"/>
        </w:rPr>
        <w:br/>
      </w:r>
      <w:r>
        <w:rPr>
          <w:spacing w:val="-5"/>
          <w:sz w:val="28"/>
          <w:szCs w:val="22"/>
        </w:rPr>
        <w:t>взаимоотношениях с органами государственной власти, органами ме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стного самоуправления, политическими партиями, избирательными блоками, общественными объединениями и движениями, иными ор</w:t>
      </w:r>
      <w:r>
        <w:rPr>
          <w:sz w:val="28"/>
          <w:szCs w:val="22"/>
        </w:rPr>
        <w:t>ганизациями и их должностными лицами;</w:t>
      </w:r>
    </w:p>
    <w:p w14:paraId="53BF23C2" w14:textId="77777777" w:rsidR="00EC4335" w:rsidRDefault="00EC4335" w:rsidP="00EC4335">
      <w:pPr>
        <w:shd w:val="clear" w:color="auto" w:fill="FFFFFF"/>
        <w:tabs>
          <w:tab w:val="left" w:pos="634"/>
        </w:tabs>
        <w:ind w:right="154" w:firstLine="408"/>
        <w:jc w:val="both"/>
        <w:rPr>
          <w:sz w:val="28"/>
        </w:rPr>
      </w:pPr>
      <w:r>
        <w:rPr>
          <w:spacing w:val="-11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организует перспективное и текущее планирование деятельно</w:t>
      </w:r>
      <w:r>
        <w:rPr>
          <w:sz w:val="28"/>
          <w:szCs w:val="22"/>
        </w:rPr>
        <w:t>сти комиссии;</w:t>
      </w:r>
    </w:p>
    <w:p w14:paraId="66CBB1A0" w14:textId="77777777" w:rsidR="00EC4335" w:rsidRDefault="00EC4335" w:rsidP="00EC4335">
      <w:pPr>
        <w:shd w:val="clear" w:color="auto" w:fill="FFFFFF"/>
        <w:tabs>
          <w:tab w:val="left" w:pos="634"/>
        </w:tabs>
        <w:ind w:right="149" w:firstLine="408"/>
        <w:jc w:val="both"/>
        <w:rPr>
          <w:sz w:val="28"/>
        </w:rPr>
      </w:pPr>
      <w:r>
        <w:rPr>
          <w:spacing w:val="-10"/>
          <w:sz w:val="28"/>
          <w:szCs w:val="22"/>
        </w:rPr>
        <w:t>в)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созывает заседания муниципальной избирательной комиссии и</w:t>
      </w:r>
      <w:r>
        <w:rPr>
          <w:spacing w:val="-4"/>
          <w:sz w:val="28"/>
          <w:szCs w:val="22"/>
        </w:rPr>
        <w:br/>
      </w:r>
      <w:r>
        <w:rPr>
          <w:sz w:val="28"/>
          <w:szCs w:val="22"/>
        </w:rPr>
        <w:t>председательствует на них;</w:t>
      </w:r>
    </w:p>
    <w:p w14:paraId="2F6A3366" w14:textId="77777777" w:rsidR="00EC4335" w:rsidRDefault="00EC4335" w:rsidP="00EC4335">
      <w:pPr>
        <w:shd w:val="clear" w:color="auto" w:fill="FFFFFF"/>
        <w:tabs>
          <w:tab w:val="left" w:pos="634"/>
        </w:tabs>
        <w:ind w:right="154" w:firstLine="408"/>
        <w:jc w:val="both"/>
        <w:rPr>
          <w:sz w:val="28"/>
        </w:rPr>
      </w:pPr>
      <w:r>
        <w:rPr>
          <w:spacing w:val="-11"/>
          <w:sz w:val="28"/>
          <w:szCs w:val="22"/>
        </w:rPr>
        <w:t>г)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подписывает решения муниципальной избирательной комиссии</w:t>
      </w:r>
      <w:r>
        <w:rPr>
          <w:spacing w:val="-3"/>
          <w:sz w:val="28"/>
          <w:szCs w:val="22"/>
        </w:rPr>
        <w:br/>
      </w:r>
      <w:r>
        <w:rPr>
          <w:spacing w:val="-4"/>
          <w:sz w:val="28"/>
          <w:szCs w:val="22"/>
        </w:rPr>
        <w:t>и иные акты комиссии, принятые в пределах ее компетенции;</w:t>
      </w:r>
    </w:p>
    <w:p w14:paraId="18429597" w14:textId="77777777" w:rsidR="00EC4335" w:rsidRDefault="00EC4335" w:rsidP="00EC4335">
      <w:pPr>
        <w:shd w:val="clear" w:color="auto" w:fill="FFFFFF"/>
        <w:tabs>
          <w:tab w:val="left" w:pos="667"/>
        </w:tabs>
        <w:ind w:right="163" w:firstLine="408"/>
        <w:jc w:val="both"/>
        <w:rPr>
          <w:sz w:val="28"/>
        </w:rPr>
      </w:pPr>
      <w:r>
        <w:rPr>
          <w:spacing w:val="-7"/>
          <w:sz w:val="28"/>
          <w:szCs w:val="22"/>
        </w:rPr>
        <w:t>д)</w:t>
      </w:r>
      <w:r>
        <w:rPr>
          <w:sz w:val="28"/>
          <w:szCs w:val="22"/>
        </w:rPr>
        <w:tab/>
        <w:t>подписывает договоры муниципальной избирательной комиссии;</w:t>
      </w:r>
    </w:p>
    <w:p w14:paraId="4D718AE9" w14:textId="77777777" w:rsidR="00EC4335" w:rsidRDefault="00EC4335" w:rsidP="00EC4335">
      <w:pPr>
        <w:shd w:val="clear" w:color="auto" w:fill="FFFFFF"/>
        <w:tabs>
          <w:tab w:val="left" w:pos="667"/>
        </w:tabs>
        <w:ind w:right="158" w:firstLine="408"/>
        <w:jc w:val="both"/>
        <w:rPr>
          <w:sz w:val="28"/>
        </w:rPr>
      </w:pPr>
      <w:r>
        <w:rPr>
          <w:spacing w:val="-9"/>
          <w:sz w:val="28"/>
          <w:szCs w:val="22"/>
        </w:rPr>
        <w:t>е)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издает распоряжения по вопросам, отнесенным к его компе</w:t>
      </w:r>
      <w:r>
        <w:rPr>
          <w:sz w:val="28"/>
          <w:szCs w:val="22"/>
        </w:rPr>
        <w:t>тенции;</w:t>
      </w:r>
    </w:p>
    <w:p w14:paraId="17EAEA4F" w14:textId="77777777" w:rsidR="00EC4335" w:rsidRDefault="00EC4335" w:rsidP="00EC4335">
      <w:pPr>
        <w:shd w:val="clear" w:color="auto" w:fill="FFFFFF"/>
        <w:tabs>
          <w:tab w:val="left" w:pos="667"/>
        </w:tabs>
        <w:ind w:right="158" w:firstLine="408"/>
        <w:jc w:val="both"/>
        <w:rPr>
          <w:sz w:val="28"/>
        </w:rPr>
      </w:pPr>
      <w:r>
        <w:rPr>
          <w:spacing w:val="-9"/>
          <w:sz w:val="28"/>
          <w:szCs w:val="22"/>
        </w:rPr>
        <w:lastRenderedPageBreak/>
        <w:t>ж)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дает поручения заместителю председателя, секретарю и членам</w:t>
      </w:r>
      <w:r>
        <w:rPr>
          <w:spacing w:val="-5"/>
          <w:sz w:val="28"/>
          <w:szCs w:val="22"/>
        </w:rPr>
        <w:br/>
      </w:r>
      <w:r>
        <w:rPr>
          <w:spacing w:val="-4"/>
          <w:sz w:val="28"/>
          <w:szCs w:val="22"/>
        </w:rPr>
        <w:t>муниципальной избирательной комиссии, работникам аппарата му</w:t>
      </w:r>
      <w:r>
        <w:rPr>
          <w:spacing w:val="-5"/>
          <w:sz w:val="28"/>
          <w:szCs w:val="22"/>
        </w:rPr>
        <w:t>ниципальной избирательной комиссии, в том числе по представлению</w:t>
      </w:r>
      <w:r>
        <w:rPr>
          <w:spacing w:val="-5"/>
          <w:sz w:val="28"/>
          <w:szCs w:val="22"/>
        </w:rPr>
        <w:br/>
      </w:r>
      <w:r>
        <w:rPr>
          <w:sz w:val="28"/>
          <w:szCs w:val="22"/>
        </w:rPr>
        <w:t>муниципальной избирательной комиссии в судах;</w:t>
      </w:r>
    </w:p>
    <w:p w14:paraId="2A2B8E20" w14:textId="77777777" w:rsidR="00EC4335" w:rsidRDefault="00EC4335" w:rsidP="00EC4335">
      <w:pPr>
        <w:shd w:val="clear" w:color="auto" w:fill="FFFFFF"/>
        <w:ind w:left="29" w:right="29" w:firstLine="288"/>
        <w:jc w:val="both"/>
        <w:rPr>
          <w:sz w:val="28"/>
        </w:rPr>
      </w:pPr>
      <w:r>
        <w:rPr>
          <w:spacing w:val="-5"/>
          <w:sz w:val="28"/>
          <w:szCs w:val="22"/>
        </w:rPr>
        <w:t>з) осуществляет прием на работу и увольнение работников аппара</w:t>
      </w:r>
      <w:r>
        <w:rPr>
          <w:sz w:val="28"/>
          <w:szCs w:val="22"/>
        </w:rPr>
        <w:t>та муниципальной избирательной комиссии;</w:t>
      </w:r>
    </w:p>
    <w:p w14:paraId="63F828A8" w14:textId="77777777" w:rsidR="00EC4335" w:rsidRDefault="00EC4335" w:rsidP="00EC4335">
      <w:pPr>
        <w:shd w:val="clear" w:color="auto" w:fill="FFFFFF"/>
        <w:ind w:left="24" w:right="29" w:firstLine="288"/>
        <w:jc w:val="both"/>
        <w:rPr>
          <w:sz w:val="28"/>
        </w:rPr>
      </w:pPr>
      <w:r>
        <w:rPr>
          <w:spacing w:val="-5"/>
          <w:sz w:val="28"/>
          <w:szCs w:val="22"/>
        </w:rPr>
        <w:t>и) осуществляет контроль за реализацией решений муниципальной избирательной комиссии и работой аппарата муниципальной избира</w:t>
      </w:r>
      <w:r>
        <w:rPr>
          <w:sz w:val="28"/>
          <w:szCs w:val="22"/>
        </w:rPr>
        <w:t>тельной комиссии;</w:t>
      </w:r>
    </w:p>
    <w:p w14:paraId="423C965D" w14:textId="77777777" w:rsidR="00EC4335" w:rsidRDefault="00EC4335" w:rsidP="00EC4335">
      <w:pPr>
        <w:shd w:val="clear" w:color="auto" w:fill="FFFFFF"/>
        <w:ind w:left="24" w:right="24" w:firstLine="288"/>
        <w:jc w:val="both"/>
        <w:rPr>
          <w:sz w:val="28"/>
        </w:rPr>
      </w:pPr>
      <w:r>
        <w:rPr>
          <w:spacing w:val="-5"/>
          <w:sz w:val="28"/>
          <w:szCs w:val="22"/>
        </w:rPr>
        <w:t>к) является распорядителем финансовых средств, выделенных му</w:t>
      </w:r>
      <w:r>
        <w:rPr>
          <w:sz w:val="28"/>
          <w:szCs w:val="22"/>
        </w:rPr>
        <w:t>ниципальной избирательной комиссии;</w:t>
      </w:r>
    </w:p>
    <w:p w14:paraId="296145C1" w14:textId="77777777" w:rsidR="00EC4335" w:rsidRDefault="00EC4335" w:rsidP="00EC4335">
      <w:pPr>
        <w:shd w:val="clear" w:color="auto" w:fill="FFFFFF"/>
        <w:ind w:left="19" w:right="19" w:firstLine="278"/>
        <w:jc w:val="both"/>
        <w:rPr>
          <w:sz w:val="28"/>
        </w:rPr>
      </w:pPr>
      <w:r>
        <w:rPr>
          <w:spacing w:val="-3"/>
          <w:sz w:val="28"/>
          <w:szCs w:val="22"/>
        </w:rPr>
        <w:t>л) осуществляет иные полномочия, предусмотренные федераль</w:t>
      </w:r>
      <w:r>
        <w:rPr>
          <w:spacing w:val="-3"/>
          <w:sz w:val="28"/>
          <w:szCs w:val="22"/>
        </w:rPr>
        <w:softHyphen/>
      </w:r>
      <w:r>
        <w:rPr>
          <w:spacing w:val="-5"/>
          <w:sz w:val="28"/>
          <w:szCs w:val="22"/>
        </w:rPr>
        <w:t>ными конституционными законами, федеральными законами, закона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ми субъекта Российской Федерации, Уставом муниципального обра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зования.</w:t>
      </w:r>
    </w:p>
    <w:p w14:paraId="13BDBA08" w14:textId="77777777" w:rsidR="00EC4335" w:rsidRDefault="00EC4335" w:rsidP="00EC4335">
      <w:pPr>
        <w:shd w:val="clear" w:color="auto" w:fill="FFFFFF"/>
        <w:ind w:left="29"/>
        <w:jc w:val="center"/>
        <w:rPr>
          <w:spacing w:val="-5"/>
          <w:sz w:val="28"/>
          <w:szCs w:val="22"/>
        </w:rPr>
      </w:pPr>
    </w:p>
    <w:p w14:paraId="7096923B" w14:textId="77777777" w:rsidR="00EC4335" w:rsidRDefault="00EC4335" w:rsidP="00EC4335">
      <w:pPr>
        <w:shd w:val="clear" w:color="auto" w:fill="FFFFFF"/>
        <w:ind w:left="29"/>
        <w:jc w:val="center"/>
        <w:rPr>
          <w:b/>
          <w:sz w:val="28"/>
        </w:rPr>
      </w:pPr>
      <w:r>
        <w:rPr>
          <w:b/>
          <w:spacing w:val="-5"/>
          <w:sz w:val="28"/>
          <w:szCs w:val="22"/>
        </w:rPr>
        <w:t>6. Заместитель председателя муниципальной избирательной комиссии</w:t>
      </w:r>
    </w:p>
    <w:p w14:paraId="5B74CCA8" w14:textId="77777777" w:rsidR="00EC4335" w:rsidRDefault="00EC4335" w:rsidP="00EC4335">
      <w:pPr>
        <w:shd w:val="clear" w:color="auto" w:fill="FFFFFF"/>
        <w:ind w:left="5" w:right="10" w:firstLine="278"/>
        <w:jc w:val="both"/>
        <w:rPr>
          <w:sz w:val="28"/>
          <w:szCs w:val="22"/>
        </w:rPr>
      </w:pPr>
      <w:r>
        <w:rPr>
          <w:spacing w:val="-4"/>
          <w:sz w:val="28"/>
          <w:szCs w:val="22"/>
        </w:rPr>
        <w:t>Заместитель председателя муниципальной избирательной комис</w:t>
      </w:r>
      <w:r>
        <w:rPr>
          <w:spacing w:val="-4"/>
          <w:sz w:val="28"/>
          <w:szCs w:val="22"/>
        </w:rPr>
        <w:softHyphen/>
        <w:t>сии по решению муниципальной избирательной комиссии может за</w:t>
      </w:r>
      <w:r>
        <w:rPr>
          <w:spacing w:val="-4"/>
          <w:sz w:val="28"/>
          <w:szCs w:val="22"/>
        </w:rPr>
        <w:softHyphen/>
        <w:t xml:space="preserve">мещать должность на постоянной (штатной) основе, осуществляет </w:t>
      </w:r>
      <w:r>
        <w:rPr>
          <w:spacing w:val="-5"/>
          <w:sz w:val="28"/>
          <w:szCs w:val="22"/>
        </w:rPr>
        <w:t xml:space="preserve">полномочия председателя муниципальной избирательной комиссии в </w:t>
      </w:r>
      <w:r>
        <w:rPr>
          <w:spacing w:val="-4"/>
          <w:sz w:val="28"/>
          <w:szCs w:val="22"/>
        </w:rPr>
        <w:t>случае его отсутствия или невозможности выполнения им своих обя</w:t>
      </w:r>
      <w:r>
        <w:rPr>
          <w:spacing w:val="-4"/>
          <w:sz w:val="28"/>
          <w:szCs w:val="22"/>
        </w:rPr>
        <w:softHyphen/>
        <w:t>занностей, выполняет поручения председателя муниципальной изби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рательной комиссии.</w:t>
      </w:r>
    </w:p>
    <w:p w14:paraId="2ADC202D" w14:textId="77777777" w:rsidR="00EC4335" w:rsidRDefault="00EC4335" w:rsidP="00EC4335">
      <w:pPr>
        <w:shd w:val="clear" w:color="auto" w:fill="FFFFFF"/>
        <w:ind w:left="5" w:right="10" w:firstLine="278"/>
        <w:jc w:val="both"/>
        <w:rPr>
          <w:sz w:val="28"/>
        </w:rPr>
      </w:pPr>
    </w:p>
    <w:p w14:paraId="59CB1B57" w14:textId="77777777" w:rsidR="00EC4335" w:rsidRDefault="00EC4335" w:rsidP="00EC4335">
      <w:pPr>
        <w:shd w:val="clear" w:color="auto" w:fill="FFFFFF"/>
        <w:ind w:left="754"/>
        <w:jc w:val="center"/>
        <w:rPr>
          <w:b/>
          <w:sz w:val="28"/>
        </w:rPr>
      </w:pPr>
      <w:r>
        <w:rPr>
          <w:b/>
          <w:spacing w:val="-4"/>
          <w:sz w:val="28"/>
          <w:szCs w:val="22"/>
        </w:rPr>
        <w:t>7. Секретарь муниципальной избирательной комиссии</w:t>
      </w:r>
    </w:p>
    <w:p w14:paraId="5FE4ACE6" w14:textId="77777777" w:rsidR="00EC4335" w:rsidRDefault="00EC4335" w:rsidP="00EC4335">
      <w:pPr>
        <w:shd w:val="clear" w:color="auto" w:fill="FFFFFF"/>
        <w:ind w:left="5" w:right="10" w:firstLine="293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Секретарь муниципальной избирательной комиссии замещает </w:t>
      </w:r>
      <w:r>
        <w:rPr>
          <w:spacing w:val="-2"/>
          <w:sz w:val="28"/>
          <w:szCs w:val="22"/>
        </w:rPr>
        <w:t xml:space="preserve">должность на непостоянной основе </w:t>
      </w:r>
      <w:r>
        <w:rPr>
          <w:i/>
          <w:iCs/>
          <w:sz w:val="28"/>
          <w:szCs w:val="22"/>
        </w:rPr>
        <w:t xml:space="preserve"> </w:t>
      </w:r>
      <w:r>
        <w:rPr>
          <w:sz w:val="28"/>
          <w:szCs w:val="22"/>
        </w:rPr>
        <w:t>и осуществляет сле</w:t>
      </w:r>
      <w:r>
        <w:rPr>
          <w:sz w:val="28"/>
          <w:szCs w:val="22"/>
        </w:rPr>
        <w:softHyphen/>
        <w:t>дующие полномочия:</w:t>
      </w:r>
    </w:p>
    <w:p w14:paraId="62C9DAA7" w14:textId="77777777" w:rsidR="00EC4335" w:rsidRDefault="00EC4335" w:rsidP="00EC4335">
      <w:pPr>
        <w:shd w:val="clear" w:color="auto" w:fill="FFFFFF"/>
        <w:tabs>
          <w:tab w:val="left" w:pos="518"/>
        </w:tabs>
        <w:ind w:right="10" w:firstLine="293"/>
        <w:jc w:val="both"/>
        <w:rPr>
          <w:sz w:val="28"/>
        </w:rPr>
      </w:pPr>
      <w:r>
        <w:rPr>
          <w:spacing w:val="-9"/>
          <w:sz w:val="28"/>
          <w:szCs w:val="22"/>
        </w:rPr>
        <w:t>а)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обеспечивает подготовку заседаний муниципальной избирательной комиссии, вносимых на ее рассмотрение материалов;</w:t>
      </w:r>
    </w:p>
    <w:p w14:paraId="74D63678" w14:textId="77777777" w:rsidR="00EC4335" w:rsidRDefault="00EC4335" w:rsidP="00EC4335">
      <w:pPr>
        <w:shd w:val="clear" w:color="auto" w:fill="FFFFFF"/>
        <w:tabs>
          <w:tab w:val="left" w:pos="518"/>
        </w:tabs>
        <w:ind w:right="5" w:firstLine="293"/>
        <w:jc w:val="both"/>
        <w:rPr>
          <w:sz w:val="28"/>
        </w:rPr>
      </w:pPr>
      <w:r>
        <w:rPr>
          <w:spacing w:val="-9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обеспечивает доведение решений и иных материалов муници</w:t>
      </w:r>
      <w:r>
        <w:rPr>
          <w:spacing w:val="-5"/>
          <w:sz w:val="28"/>
          <w:szCs w:val="22"/>
        </w:rPr>
        <w:t xml:space="preserve">пальной избирательной комиссии до сведения членов муниципальной </w:t>
      </w:r>
      <w:r>
        <w:rPr>
          <w:spacing w:val="-3"/>
          <w:sz w:val="28"/>
          <w:szCs w:val="22"/>
        </w:rPr>
        <w:t>избирательной комиссии, нижестоящих избирательных комиссий, органов государственной власти, органов местного самоуправления, участников избирательного процесса, а также направляет информацию о состоявшемся заседании муниципальной избирательной ко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>миссии в средства массовой информации;</w:t>
      </w:r>
    </w:p>
    <w:p w14:paraId="58F498D2" w14:textId="77777777" w:rsidR="00EC4335" w:rsidRDefault="00EC4335" w:rsidP="00EC4335">
      <w:pPr>
        <w:shd w:val="clear" w:color="auto" w:fill="FFFFFF"/>
        <w:tabs>
          <w:tab w:val="left" w:pos="518"/>
        </w:tabs>
        <w:ind w:right="5" w:firstLine="293"/>
        <w:jc w:val="both"/>
        <w:rPr>
          <w:sz w:val="28"/>
        </w:rPr>
      </w:pPr>
      <w:r>
        <w:rPr>
          <w:spacing w:val="-10"/>
          <w:sz w:val="28"/>
          <w:szCs w:val="22"/>
        </w:rPr>
        <w:t>в)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подписывает решения муниципальной избирательной комиссии,</w:t>
      </w:r>
      <w:r>
        <w:rPr>
          <w:spacing w:val="-5"/>
          <w:sz w:val="28"/>
          <w:szCs w:val="22"/>
        </w:rPr>
        <w:br/>
      </w:r>
      <w:r>
        <w:rPr>
          <w:spacing w:val="-4"/>
          <w:sz w:val="28"/>
          <w:szCs w:val="22"/>
        </w:rPr>
        <w:t>протоколы заседания муниципальной избирательной комиссии;</w:t>
      </w:r>
    </w:p>
    <w:p w14:paraId="3A979A9D" w14:textId="77777777" w:rsidR="00EC4335" w:rsidRDefault="00EC4335" w:rsidP="00EC4335">
      <w:pPr>
        <w:shd w:val="clear" w:color="auto" w:fill="FFFFFF"/>
        <w:tabs>
          <w:tab w:val="left" w:pos="518"/>
        </w:tabs>
        <w:ind w:right="5" w:firstLine="293"/>
        <w:jc w:val="both"/>
        <w:rPr>
          <w:sz w:val="28"/>
        </w:rPr>
      </w:pPr>
      <w:r>
        <w:rPr>
          <w:spacing w:val="-6"/>
          <w:sz w:val="28"/>
          <w:szCs w:val="22"/>
        </w:rPr>
        <w:t>г)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выполняет поручения председателя муниципальной избиратель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ной комиссии.</w:t>
      </w:r>
    </w:p>
    <w:p w14:paraId="65134935" w14:textId="77777777" w:rsidR="00EC4335" w:rsidRDefault="00EC4335" w:rsidP="00EC4335">
      <w:pPr>
        <w:shd w:val="clear" w:color="auto" w:fill="FFFFFF"/>
        <w:ind w:left="2083" w:right="806" w:hanging="926"/>
        <w:jc w:val="center"/>
        <w:rPr>
          <w:b/>
          <w:spacing w:val="-6"/>
          <w:sz w:val="28"/>
          <w:szCs w:val="22"/>
        </w:rPr>
      </w:pPr>
      <w:r>
        <w:rPr>
          <w:b/>
          <w:spacing w:val="-6"/>
          <w:sz w:val="28"/>
          <w:szCs w:val="22"/>
        </w:rPr>
        <w:t xml:space="preserve">8. Организация деятельности муниципальной </w:t>
      </w:r>
    </w:p>
    <w:p w14:paraId="2FEC5DBB" w14:textId="77777777" w:rsidR="00EC4335" w:rsidRDefault="00EC4335" w:rsidP="00EC4335">
      <w:pPr>
        <w:shd w:val="clear" w:color="auto" w:fill="FFFFFF"/>
        <w:ind w:left="2083" w:right="806" w:hanging="926"/>
        <w:jc w:val="center"/>
        <w:rPr>
          <w:b/>
          <w:sz w:val="28"/>
        </w:rPr>
      </w:pPr>
      <w:r>
        <w:rPr>
          <w:b/>
          <w:spacing w:val="-4"/>
          <w:sz w:val="28"/>
          <w:szCs w:val="22"/>
        </w:rPr>
        <w:t>избирательной комиссии</w:t>
      </w:r>
    </w:p>
    <w:p w14:paraId="19D4A2DB" w14:textId="77777777" w:rsidR="00EC4335" w:rsidRDefault="00EC4335" w:rsidP="00EC4335">
      <w:pPr>
        <w:shd w:val="clear" w:color="auto" w:fill="FFFFFF"/>
        <w:ind w:left="5" w:firstLine="288"/>
        <w:jc w:val="both"/>
        <w:rPr>
          <w:sz w:val="28"/>
        </w:rPr>
      </w:pPr>
      <w:r>
        <w:rPr>
          <w:spacing w:val="-3"/>
          <w:sz w:val="28"/>
          <w:szCs w:val="22"/>
        </w:rPr>
        <w:t>8.1. Муниципальная избирательная комиссия обеспечивает ин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формирование избирателей, участников местного референдума о сро</w:t>
      </w:r>
      <w:r>
        <w:rPr>
          <w:spacing w:val="-4"/>
          <w:sz w:val="28"/>
          <w:szCs w:val="22"/>
        </w:rPr>
        <w:softHyphen/>
        <w:t xml:space="preserve">ках и порядке осуществления избирательных действий, действий, связанных с подготовкой и проведением местного референдума, о ходе </w:t>
      </w:r>
      <w:r>
        <w:rPr>
          <w:spacing w:val="-5"/>
          <w:sz w:val="28"/>
          <w:szCs w:val="22"/>
        </w:rPr>
        <w:t xml:space="preserve">избирательной кампании, кампании </w:t>
      </w:r>
      <w:r>
        <w:rPr>
          <w:spacing w:val="-5"/>
          <w:sz w:val="28"/>
          <w:szCs w:val="22"/>
        </w:rPr>
        <w:lastRenderedPageBreak/>
        <w:t>референдума, а также о кандида</w:t>
      </w:r>
      <w:r>
        <w:rPr>
          <w:spacing w:val="-5"/>
          <w:sz w:val="28"/>
          <w:szCs w:val="22"/>
        </w:rPr>
        <w:softHyphen/>
        <w:t>тах, об избирательных объединениях, выдвинувших кандидатов.</w:t>
      </w:r>
    </w:p>
    <w:p w14:paraId="0D786FD2" w14:textId="77777777" w:rsidR="00EC4335" w:rsidRDefault="00EC4335" w:rsidP="00EC4335">
      <w:pPr>
        <w:shd w:val="clear" w:color="auto" w:fill="FFFFFF"/>
        <w:tabs>
          <w:tab w:val="left" w:pos="893"/>
        </w:tabs>
        <w:ind w:firstLine="514"/>
        <w:jc w:val="both"/>
        <w:rPr>
          <w:sz w:val="28"/>
        </w:rPr>
      </w:pPr>
      <w:r>
        <w:rPr>
          <w:spacing w:val="-12"/>
          <w:sz w:val="28"/>
          <w:szCs w:val="22"/>
        </w:rPr>
        <w:t>8.2.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На всех заседаниях муниципальной избирательной комиссии</w:t>
      </w:r>
      <w:r>
        <w:rPr>
          <w:spacing w:val="-4"/>
          <w:sz w:val="28"/>
          <w:szCs w:val="22"/>
        </w:rPr>
        <w:br/>
      </w:r>
      <w:r>
        <w:rPr>
          <w:sz w:val="28"/>
          <w:szCs w:val="22"/>
        </w:rPr>
        <w:t>вправе присутствовать:</w:t>
      </w:r>
    </w:p>
    <w:p w14:paraId="606690F9" w14:textId="77777777" w:rsidR="00EC4335" w:rsidRDefault="00EC4335" w:rsidP="00EC4335">
      <w:pPr>
        <w:shd w:val="clear" w:color="auto" w:fill="FFFFFF"/>
        <w:tabs>
          <w:tab w:val="left" w:pos="744"/>
        </w:tabs>
        <w:ind w:right="10" w:firstLine="514"/>
        <w:jc w:val="both"/>
        <w:rPr>
          <w:sz w:val="28"/>
        </w:rPr>
      </w:pPr>
      <w:r>
        <w:rPr>
          <w:spacing w:val="-11"/>
          <w:sz w:val="28"/>
          <w:szCs w:val="22"/>
        </w:rPr>
        <w:t>а)</w:t>
      </w:r>
      <w:r>
        <w:rPr>
          <w:sz w:val="28"/>
          <w:szCs w:val="22"/>
        </w:rPr>
        <w:tab/>
        <w:t>члены Избирательной комиссии субъекта Российской Феде</w:t>
      </w:r>
      <w:r>
        <w:rPr>
          <w:sz w:val="28"/>
          <w:szCs w:val="22"/>
        </w:rPr>
        <w:softHyphen/>
      </w:r>
      <w:r>
        <w:rPr>
          <w:sz w:val="28"/>
          <w:szCs w:val="22"/>
        </w:rPr>
        <w:br/>
        <w:t>рации;</w:t>
      </w:r>
    </w:p>
    <w:p w14:paraId="59D47773" w14:textId="77777777" w:rsidR="00EC4335" w:rsidRDefault="00EC4335" w:rsidP="00EC4335">
      <w:pPr>
        <w:shd w:val="clear" w:color="auto" w:fill="FFFFFF"/>
        <w:tabs>
          <w:tab w:val="left" w:pos="744"/>
        </w:tabs>
        <w:ind w:right="5" w:firstLine="514"/>
        <w:jc w:val="both"/>
        <w:rPr>
          <w:sz w:val="28"/>
        </w:rPr>
      </w:pPr>
      <w:r>
        <w:rPr>
          <w:spacing w:val="-9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кандидат, зарегистрированный муниципальной избирательной</w:t>
      </w:r>
      <w:r>
        <w:rPr>
          <w:spacing w:val="-4"/>
          <w:sz w:val="28"/>
          <w:szCs w:val="22"/>
        </w:rPr>
        <w:br/>
      </w:r>
      <w:r>
        <w:rPr>
          <w:sz w:val="28"/>
          <w:szCs w:val="22"/>
        </w:rPr>
        <w:t>комиссией, или его доверенное лицо;</w:t>
      </w:r>
    </w:p>
    <w:p w14:paraId="46F74C32" w14:textId="77777777" w:rsidR="00EC4335" w:rsidRDefault="00EC4335" w:rsidP="00EC4335">
      <w:pPr>
        <w:shd w:val="clear" w:color="auto" w:fill="FFFFFF"/>
        <w:tabs>
          <w:tab w:val="left" w:pos="744"/>
        </w:tabs>
        <w:ind w:right="10" w:firstLine="514"/>
        <w:jc w:val="both"/>
        <w:rPr>
          <w:sz w:val="28"/>
        </w:rPr>
      </w:pPr>
      <w:r>
        <w:rPr>
          <w:spacing w:val="-11"/>
          <w:sz w:val="28"/>
          <w:szCs w:val="22"/>
        </w:rPr>
        <w:t>в)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уполномоченный представитель, доверенное лицо избиратель</w:t>
      </w:r>
      <w:r>
        <w:rPr>
          <w:sz w:val="28"/>
          <w:szCs w:val="22"/>
        </w:rPr>
        <w:t>ного объединения;</w:t>
      </w:r>
    </w:p>
    <w:p w14:paraId="1832F6B4" w14:textId="77777777" w:rsidR="00EC4335" w:rsidRDefault="00EC4335" w:rsidP="00EC4335">
      <w:pPr>
        <w:shd w:val="clear" w:color="auto" w:fill="FFFFFF"/>
        <w:tabs>
          <w:tab w:val="left" w:pos="744"/>
        </w:tabs>
        <w:ind w:right="10" w:firstLine="514"/>
        <w:jc w:val="both"/>
        <w:rPr>
          <w:sz w:val="28"/>
        </w:rPr>
      </w:pPr>
      <w:r>
        <w:rPr>
          <w:spacing w:val="-12"/>
          <w:sz w:val="28"/>
          <w:szCs w:val="22"/>
        </w:rPr>
        <w:t>г)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член или уполномоченный представитель инициативной группы</w:t>
      </w:r>
      <w:r>
        <w:rPr>
          <w:spacing w:val="-5"/>
          <w:sz w:val="28"/>
          <w:szCs w:val="22"/>
        </w:rPr>
        <w:br/>
      </w:r>
      <w:r>
        <w:rPr>
          <w:sz w:val="28"/>
          <w:szCs w:val="22"/>
        </w:rPr>
        <w:t>по проведению местного референдума.</w:t>
      </w:r>
    </w:p>
    <w:p w14:paraId="762F1760" w14:textId="77777777" w:rsidR="00EC4335" w:rsidRDefault="00EC4335" w:rsidP="00EC4335">
      <w:pPr>
        <w:shd w:val="clear" w:color="auto" w:fill="FFFFFF"/>
        <w:ind w:right="10" w:firstLine="514"/>
        <w:jc w:val="both"/>
        <w:rPr>
          <w:sz w:val="28"/>
        </w:rPr>
      </w:pPr>
      <w:r>
        <w:rPr>
          <w:spacing w:val="-5"/>
          <w:sz w:val="28"/>
          <w:szCs w:val="22"/>
        </w:rPr>
        <w:t xml:space="preserve">На заседаниях также вправе присутствовать представители средств </w:t>
      </w:r>
      <w:r>
        <w:rPr>
          <w:sz w:val="28"/>
          <w:szCs w:val="22"/>
        </w:rPr>
        <w:t>массовой информации.</w:t>
      </w:r>
    </w:p>
    <w:p w14:paraId="07A0C2BA" w14:textId="77777777" w:rsidR="00EC4335" w:rsidRDefault="00EC4335" w:rsidP="00EC4335">
      <w:pPr>
        <w:shd w:val="clear" w:color="auto" w:fill="FFFFFF"/>
        <w:ind w:right="10" w:firstLine="514"/>
        <w:jc w:val="both"/>
        <w:rPr>
          <w:sz w:val="28"/>
        </w:rPr>
      </w:pPr>
      <w:r>
        <w:rPr>
          <w:spacing w:val="-4"/>
          <w:sz w:val="28"/>
          <w:szCs w:val="22"/>
        </w:rPr>
        <w:t>На заседании муниципальной избирательной комиссии при рас</w:t>
      </w:r>
      <w:r>
        <w:rPr>
          <w:spacing w:val="-4"/>
          <w:sz w:val="28"/>
          <w:szCs w:val="22"/>
        </w:rPr>
        <w:softHyphen/>
        <w:t xml:space="preserve">смотрении жалоб (заявлений) вправе присутствовать представители </w:t>
      </w:r>
      <w:r>
        <w:rPr>
          <w:sz w:val="28"/>
          <w:szCs w:val="22"/>
        </w:rPr>
        <w:t>заинтересованных сторон.</w:t>
      </w:r>
    </w:p>
    <w:p w14:paraId="3D5B0EFF" w14:textId="77777777" w:rsidR="00EC4335" w:rsidRDefault="00EC4335" w:rsidP="00EC4335">
      <w:pPr>
        <w:shd w:val="clear" w:color="auto" w:fill="FFFFFF"/>
        <w:tabs>
          <w:tab w:val="left" w:pos="893"/>
        </w:tabs>
        <w:ind w:right="14" w:firstLine="269"/>
        <w:jc w:val="both"/>
        <w:rPr>
          <w:sz w:val="28"/>
        </w:rPr>
      </w:pPr>
      <w:r>
        <w:rPr>
          <w:spacing w:val="-9"/>
          <w:sz w:val="28"/>
          <w:szCs w:val="22"/>
        </w:rPr>
        <w:t>8.3.</w:t>
      </w:r>
      <w:r>
        <w:rPr>
          <w:sz w:val="28"/>
          <w:szCs w:val="22"/>
        </w:rPr>
        <w:tab/>
      </w:r>
      <w:r>
        <w:rPr>
          <w:spacing w:val="-2"/>
          <w:sz w:val="28"/>
          <w:szCs w:val="22"/>
        </w:rPr>
        <w:t>Решения муниципальной избирательной комиссии, принятые в пределах ее компетенции, обязательны для органов местного са</w:t>
      </w:r>
      <w:r>
        <w:rPr>
          <w:spacing w:val="-2"/>
          <w:sz w:val="28"/>
          <w:szCs w:val="22"/>
        </w:rPr>
        <w:softHyphen/>
        <w:t>моуправления, их должностных лиц, кандидатов, зарегистрирован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>ных кандидатов, избирательных объединений, общественных объе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 xml:space="preserve">динений, организаций, их должностных лиц, инициативных групп </w:t>
      </w:r>
      <w:r>
        <w:rPr>
          <w:spacing w:val="-3"/>
          <w:sz w:val="28"/>
          <w:szCs w:val="22"/>
        </w:rPr>
        <w:t>по проведению местного референдума, избирателей, участников ме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стного референдума, нижестоящих избирательных комиссий, комис</w:t>
      </w:r>
      <w:r>
        <w:rPr>
          <w:sz w:val="28"/>
          <w:szCs w:val="22"/>
        </w:rPr>
        <w:t>сий референдума.</w:t>
      </w:r>
    </w:p>
    <w:p w14:paraId="695B13AB" w14:textId="77777777" w:rsidR="00EC4335" w:rsidRDefault="00EC4335" w:rsidP="00EC4335">
      <w:pPr>
        <w:shd w:val="clear" w:color="auto" w:fill="FFFFFF"/>
        <w:ind w:left="955"/>
        <w:jc w:val="center"/>
        <w:rPr>
          <w:spacing w:val="-4"/>
          <w:sz w:val="28"/>
          <w:szCs w:val="22"/>
        </w:rPr>
      </w:pPr>
    </w:p>
    <w:p w14:paraId="660E6873" w14:textId="77777777" w:rsidR="00EC4335" w:rsidRDefault="00EC4335" w:rsidP="00EC4335">
      <w:pPr>
        <w:shd w:val="clear" w:color="auto" w:fill="FFFFFF"/>
        <w:ind w:left="955"/>
        <w:jc w:val="center"/>
        <w:rPr>
          <w:b/>
          <w:spacing w:val="-4"/>
          <w:sz w:val="28"/>
          <w:szCs w:val="22"/>
        </w:rPr>
      </w:pPr>
      <w:r>
        <w:rPr>
          <w:b/>
          <w:spacing w:val="-4"/>
          <w:sz w:val="28"/>
          <w:szCs w:val="22"/>
        </w:rPr>
        <w:t>9. Заседания муниципальной избирательной комиссии</w:t>
      </w:r>
    </w:p>
    <w:p w14:paraId="51CA021B" w14:textId="77777777" w:rsidR="00EC4335" w:rsidRDefault="00EC4335" w:rsidP="00EC4335">
      <w:pPr>
        <w:numPr>
          <w:ilvl w:val="0"/>
          <w:numId w:val="6"/>
        </w:numPr>
        <w:shd w:val="clear" w:color="auto" w:fill="FFFFFF"/>
        <w:tabs>
          <w:tab w:val="left" w:pos="922"/>
        </w:tabs>
        <w:ind w:right="14" w:firstLine="274"/>
        <w:jc w:val="both"/>
        <w:rPr>
          <w:spacing w:val="-9"/>
          <w:sz w:val="28"/>
          <w:szCs w:val="22"/>
        </w:rPr>
      </w:pPr>
      <w:r>
        <w:rPr>
          <w:spacing w:val="-3"/>
          <w:sz w:val="28"/>
          <w:szCs w:val="22"/>
        </w:rPr>
        <w:t>Муниципальная избирательная комиссия вправе рассматри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вать на своих заседаниях вопросы, входящие в ее компетенцию, и </w:t>
      </w:r>
      <w:r>
        <w:rPr>
          <w:spacing w:val="-5"/>
          <w:sz w:val="28"/>
          <w:szCs w:val="22"/>
        </w:rPr>
        <w:t>принимать решения в пределах полномочий, предусмотренных феде</w:t>
      </w:r>
      <w:r>
        <w:rPr>
          <w:spacing w:val="-5"/>
          <w:sz w:val="28"/>
          <w:szCs w:val="22"/>
        </w:rPr>
        <w:softHyphen/>
        <w:t xml:space="preserve">ральными конституционными законами, федеральными законами, законами субъекта Российской Федерации, Уставом муниципального </w:t>
      </w:r>
      <w:r>
        <w:rPr>
          <w:sz w:val="28"/>
          <w:szCs w:val="22"/>
        </w:rPr>
        <w:t>образования.</w:t>
      </w:r>
    </w:p>
    <w:p w14:paraId="4DBFA917" w14:textId="77777777" w:rsidR="00EC4335" w:rsidRDefault="00EC4335" w:rsidP="00EC4335">
      <w:pPr>
        <w:numPr>
          <w:ilvl w:val="0"/>
          <w:numId w:val="6"/>
        </w:numPr>
        <w:shd w:val="clear" w:color="auto" w:fill="FFFFFF"/>
        <w:tabs>
          <w:tab w:val="left" w:pos="922"/>
        </w:tabs>
        <w:ind w:right="24" w:firstLine="274"/>
        <w:jc w:val="both"/>
        <w:rPr>
          <w:spacing w:val="-9"/>
          <w:sz w:val="28"/>
          <w:szCs w:val="22"/>
        </w:rPr>
      </w:pPr>
      <w:r>
        <w:rPr>
          <w:spacing w:val="-4"/>
          <w:sz w:val="28"/>
          <w:szCs w:val="22"/>
        </w:rPr>
        <w:t>На заседаниях муниципальной избирательной комиссии ре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шаются вопросы:</w:t>
      </w:r>
    </w:p>
    <w:p w14:paraId="4CC6A4AE" w14:textId="77777777" w:rsidR="00EC4335" w:rsidRDefault="00EC4335" w:rsidP="00EC4335">
      <w:pPr>
        <w:shd w:val="clear" w:color="auto" w:fill="FFFFFF"/>
        <w:tabs>
          <w:tab w:val="left" w:pos="725"/>
        </w:tabs>
        <w:ind w:right="24" w:firstLine="278"/>
        <w:jc w:val="both"/>
        <w:rPr>
          <w:sz w:val="28"/>
        </w:rPr>
      </w:pPr>
      <w:r>
        <w:rPr>
          <w:spacing w:val="-10"/>
          <w:sz w:val="28"/>
          <w:szCs w:val="22"/>
        </w:rPr>
        <w:t>а)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избрание на должность и освобождение от должности председа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теля, заместителя председателя и секретаря муниципальной избира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тельной комиссии;</w:t>
      </w:r>
    </w:p>
    <w:p w14:paraId="7BA8926E" w14:textId="77777777" w:rsidR="00EC4335" w:rsidRDefault="00EC4335" w:rsidP="00EC4335">
      <w:pPr>
        <w:shd w:val="clear" w:color="auto" w:fill="FFFFFF"/>
        <w:tabs>
          <w:tab w:val="left" w:pos="744"/>
        </w:tabs>
        <w:ind w:right="24" w:firstLine="499"/>
        <w:jc w:val="both"/>
        <w:rPr>
          <w:sz w:val="28"/>
        </w:rPr>
      </w:pPr>
      <w:r>
        <w:rPr>
          <w:spacing w:val="-10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распределение обязанностей между членами муниципальной</w:t>
      </w:r>
      <w:r>
        <w:rPr>
          <w:spacing w:val="-4"/>
          <w:sz w:val="28"/>
          <w:szCs w:val="22"/>
        </w:rPr>
        <w:br/>
        <w:t>избирательной комиссии с правом решающего голоса;</w:t>
      </w:r>
    </w:p>
    <w:p w14:paraId="0D068365" w14:textId="419B07E6" w:rsidR="00EC4335" w:rsidRDefault="00EC4335" w:rsidP="00EC4335">
      <w:pPr>
        <w:shd w:val="clear" w:color="auto" w:fill="FFFFFF"/>
        <w:tabs>
          <w:tab w:val="left" w:pos="744"/>
        </w:tabs>
        <w:ind w:right="29" w:firstLine="499"/>
        <w:rPr>
          <w:sz w:val="28"/>
        </w:rPr>
      </w:pPr>
      <w:r>
        <w:rPr>
          <w:spacing w:val="-10"/>
          <w:sz w:val="28"/>
          <w:szCs w:val="22"/>
        </w:rPr>
        <w:t>в)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досрочное прекращение полномочий члена муниципальной из</w:t>
      </w:r>
      <w:r>
        <w:rPr>
          <w:spacing w:val="-2"/>
          <w:sz w:val="28"/>
          <w:szCs w:val="22"/>
        </w:rPr>
        <w:t>бирательной комиссии с правом решающего голоса в случае, преду</w:t>
      </w:r>
      <w:r w:rsidR="00F16E3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DA9B2B" wp14:editId="3B337EFA">
                <wp:simplePos x="0" y="0"/>
                <wp:positionH relativeFrom="margin">
                  <wp:posOffset>-682625</wp:posOffset>
                </wp:positionH>
                <wp:positionV relativeFrom="paragraph">
                  <wp:posOffset>6343015</wp:posOffset>
                </wp:positionV>
                <wp:extent cx="0" cy="326390"/>
                <wp:effectExtent l="6985" t="11430" r="1206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512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3.75pt,499.45pt" to="-53.75pt,5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" o:allowincell="f" strokeweight=".95pt">
                <w10:wrap anchorx="margin"/>
              </v:line>
            </w:pict>
          </mc:Fallback>
        </mc:AlternateContent>
      </w:r>
      <w:r>
        <w:rPr>
          <w:spacing w:val="-3"/>
          <w:sz w:val="28"/>
          <w:szCs w:val="22"/>
        </w:rPr>
        <w:t>смотренном пунктом 10 статьи 29 Федерального закона «Об основ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ных гарантиях избирательных прав и права на участие в референдум </w:t>
      </w:r>
      <w:r>
        <w:rPr>
          <w:sz w:val="28"/>
          <w:szCs w:val="22"/>
        </w:rPr>
        <w:t>граждан Российской Федерации»;</w:t>
      </w:r>
    </w:p>
    <w:p w14:paraId="4DEB6FDD" w14:textId="77777777" w:rsidR="00EC4335" w:rsidRDefault="00EC4335" w:rsidP="00EC4335">
      <w:pPr>
        <w:shd w:val="clear" w:color="auto" w:fill="FFFFFF"/>
        <w:tabs>
          <w:tab w:val="left" w:pos="538"/>
        </w:tabs>
        <w:ind w:right="29" w:firstLine="499"/>
        <w:jc w:val="both"/>
        <w:rPr>
          <w:sz w:val="28"/>
        </w:rPr>
      </w:pPr>
      <w:r>
        <w:rPr>
          <w:spacing w:val="-5"/>
          <w:sz w:val="28"/>
          <w:szCs w:val="22"/>
        </w:rPr>
        <w:t>г)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принятие Регламента работы муниципальной избирательной ко</w:t>
      </w:r>
      <w:r>
        <w:rPr>
          <w:sz w:val="28"/>
          <w:szCs w:val="22"/>
        </w:rPr>
        <w:t>миссии, внесение в него изменений и дополнений;</w:t>
      </w:r>
    </w:p>
    <w:p w14:paraId="5C2F57A3" w14:textId="77777777" w:rsidR="00EC4335" w:rsidRDefault="00EC4335" w:rsidP="00EC4335">
      <w:pPr>
        <w:shd w:val="clear" w:color="auto" w:fill="FFFFFF"/>
        <w:tabs>
          <w:tab w:val="left" w:pos="538"/>
        </w:tabs>
        <w:ind w:left="19" w:right="29" w:firstLine="283"/>
        <w:jc w:val="both"/>
        <w:rPr>
          <w:sz w:val="28"/>
        </w:rPr>
      </w:pPr>
      <w:r>
        <w:rPr>
          <w:spacing w:val="-5"/>
          <w:sz w:val="28"/>
          <w:szCs w:val="22"/>
        </w:rPr>
        <w:lastRenderedPageBreak/>
        <w:t>д)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утверждение перспективных и иных планов работы (мероприя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тий) муниципальной избирательной комиссии;</w:t>
      </w:r>
    </w:p>
    <w:p w14:paraId="1F41E6B4" w14:textId="77777777" w:rsidR="00EC4335" w:rsidRDefault="00EC4335" w:rsidP="00EC4335">
      <w:pPr>
        <w:shd w:val="clear" w:color="auto" w:fill="FFFFFF"/>
        <w:tabs>
          <w:tab w:val="left" w:pos="538"/>
        </w:tabs>
        <w:ind w:left="19" w:right="24" w:firstLine="283"/>
        <w:jc w:val="both"/>
        <w:rPr>
          <w:sz w:val="28"/>
        </w:rPr>
      </w:pPr>
      <w:r>
        <w:rPr>
          <w:spacing w:val="-6"/>
          <w:sz w:val="28"/>
          <w:szCs w:val="22"/>
        </w:rPr>
        <w:t>е)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установление структуры и штата аппарата муниципальной из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бирательной комиссии;</w:t>
      </w:r>
    </w:p>
    <w:p w14:paraId="3E3C3CBD" w14:textId="77777777" w:rsidR="00EC4335" w:rsidRDefault="00EC4335" w:rsidP="00EC4335">
      <w:pPr>
        <w:shd w:val="clear" w:color="auto" w:fill="FFFFFF"/>
        <w:tabs>
          <w:tab w:val="left" w:pos="562"/>
        </w:tabs>
        <w:ind w:left="10" w:right="14" w:firstLine="293"/>
        <w:rPr>
          <w:sz w:val="28"/>
        </w:rPr>
      </w:pPr>
      <w:r>
        <w:rPr>
          <w:spacing w:val="-9"/>
          <w:sz w:val="28"/>
          <w:szCs w:val="22"/>
        </w:rPr>
        <w:t>ж)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проведение выборов в органы местного самоуправления в слу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чаях и порядке, предусмотренных федеральными законами, законами </w:t>
      </w:r>
      <w:r>
        <w:rPr>
          <w:spacing w:val="-4"/>
          <w:sz w:val="28"/>
          <w:szCs w:val="22"/>
        </w:rPr>
        <w:t>субъекта Российской Федерации, нормативными правовыми актами органов местного самоуправления муниципального образования;</w:t>
      </w:r>
    </w:p>
    <w:p w14:paraId="27F30517" w14:textId="77777777" w:rsidR="00EC4335" w:rsidRDefault="00EC4335" w:rsidP="00EC4335">
      <w:pPr>
        <w:shd w:val="clear" w:color="auto" w:fill="FFFFFF"/>
        <w:tabs>
          <w:tab w:val="left" w:pos="562"/>
        </w:tabs>
        <w:ind w:left="10" w:right="19" w:firstLine="293"/>
        <w:jc w:val="both"/>
        <w:rPr>
          <w:sz w:val="28"/>
        </w:rPr>
      </w:pPr>
      <w:r>
        <w:rPr>
          <w:spacing w:val="-9"/>
          <w:sz w:val="28"/>
          <w:szCs w:val="22"/>
        </w:rPr>
        <w:t>з)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финансовое обеспечение подготовки и проведения выборов в</w:t>
      </w:r>
      <w:r>
        <w:rPr>
          <w:spacing w:val="-5"/>
          <w:sz w:val="28"/>
          <w:szCs w:val="22"/>
        </w:rPr>
        <w:br/>
      </w:r>
      <w:r>
        <w:rPr>
          <w:spacing w:val="-4"/>
          <w:sz w:val="28"/>
          <w:szCs w:val="22"/>
        </w:rPr>
        <w:t>органы местного самоуправления, местного референдума;</w:t>
      </w:r>
    </w:p>
    <w:p w14:paraId="31170272" w14:textId="77777777" w:rsidR="00EC4335" w:rsidRDefault="00EC4335" w:rsidP="00EC4335">
      <w:pPr>
        <w:shd w:val="clear" w:color="auto" w:fill="FFFFFF"/>
        <w:ind w:left="5" w:right="10" w:firstLine="283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и) регистрация кандидатов на должность главы муниципального образования, инициативных и иных групп по проведению местного </w:t>
      </w:r>
      <w:r>
        <w:rPr>
          <w:sz w:val="28"/>
          <w:szCs w:val="22"/>
        </w:rPr>
        <w:t>референдума;</w:t>
      </w:r>
    </w:p>
    <w:p w14:paraId="5AC5A701" w14:textId="77777777" w:rsidR="00EC4335" w:rsidRDefault="00EC4335" w:rsidP="00EC4335">
      <w:pPr>
        <w:shd w:val="clear" w:color="auto" w:fill="FFFFFF"/>
        <w:ind w:left="10" w:right="10" w:firstLine="288"/>
        <w:jc w:val="both"/>
        <w:rPr>
          <w:sz w:val="28"/>
        </w:rPr>
      </w:pPr>
      <w:r>
        <w:rPr>
          <w:spacing w:val="-4"/>
          <w:sz w:val="28"/>
          <w:szCs w:val="22"/>
        </w:rPr>
        <w:t>к) утверждение формы и текста избирательных бюллетеней, бюл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летеней для голосования на местном референдуме;</w:t>
      </w:r>
    </w:p>
    <w:p w14:paraId="6BA4B82A" w14:textId="77777777" w:rsidR="00EC4335" w:rsidRDefault="00EC4335" w:rsidP="00EC4335">
      <w:pPr>
        <w:shd w:val="clear" w:color="auto" w:fill="FFFFFF"/>
        <w:ind w:left="10" w:right="10" w:firstLine="283"/>
        <w:jc w:val="both"/>
        <w:rPr>
          <w:sz w:val="28"/>
        </w:rPr>
      </w:pPr>
      <w:r>
        <w:rPr>
          <w:spacing w:val="-4"/>
          <w:sz w:val="28"/>
          <w:szCs w:val="22"/>
        </w:rPr>
        <w:t>л) определение результатов выборов в органы местного само</w:t>
      </w:r>
      <w:r>
        <w:rPr>
          <w:spacing w:val="-4"/>
          <w:sz w:val="28"/>
          <w:szCs w:val="22"/>
        </w:rPr>
        <w:softHyphen/>
        <w:t>управления, местного референдума в пределах своей компетенции;</w:t>
      </w:r>
    </w:p>
    <w:p w14:paraId="293A0531" w14:textId="77777777" w:rsidR="00EC4335" w:rsidRDefault="00EC4335" w:rsidP="00EC4335">
      <w:pPr>
        <w:shd w:val="clear" w:color="auto" w:fill="FFFFFF"/>
        <w:ind w:left="10" w:right="5" w:firstLine="283"/>
        <w:jc w:val="both"/>
        <w:rPr>
          <w:sz w:val="28"/>
        </w:rPr>
      </w:pPr>
      <w:r>
        <w:rPr>
          <w:spacing w:val="-4"/>
          <w:sz w:val="28"/>
          <w:szCs w:val="22"/>
        </w:rPr>
        <w:t>м) отмена решений нижестоящих избирательных комиссий, ко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миссий референдума;</w:t>
      </w:r>
    </w:p>
    <w:p w14:paraId="31E5EBDD" w14:textId="77777777" w:rsidR="00EC4335" w:rsidRDefault="00EC4335" w:rsidP="00EC4335">
      <w:pPr>
        <w:shd w:val="clear" w:color="auto" w:fill="FFFFFF"/>
        <w:ind w:left="10" w:right="5" w:firstLine="288"/>
        <w:jc w:val="both"/>
        <w:rPr>
          <w:sz w:val="28"/>
        </w:rPr>
      </w:pPr>
      <w:r>
        <w:rPr>
          <w:spacing w:val="-4"/>
          <w:sz w:val="28"/>
          <w:szCs w:val="22"/>
        </w:rPr>
        <w:t xml:space="preserve">н) формирование соответствующих избирательных комиссий в </w:t>
      </w:r>
      <w:r>
        <w:rPr>
          <w:spacing w:val="-5"/>
          <w:sz w:val="28"/>
          <w:szCs w:val="22"/>
        </w:rPr>
        <w:t>случаях, сроки и порядке, предусмотренных федеральными конститу</w:t>
      </w:r>
      <w:r>
        <w:rPr>
          <w:spacing w:val="-5"/>
          <w:sz w:val="28"/>
          <w:szCs w:val="22"/>
        </w:rPr>
        <w:softHyphen/>
        <w:t xml:space="preserve">ционными законами, федеральными законами, законами субъекта </w:t>
      </w:r>
      <w:r>
        <w:rPr>
          <w:sz w:val="28"/>
          <w:szCs w:val="22"/>
        </w:rPr>
        <w:t>Российской Федерации;</w:t>
      </w:r>
    </w:p>
    <w:p w14:paraId="5C964690" w14:textId="77777777" w:rsidR="00EC4335" w:rsidRDefault="00EC4335" w:rsidP="00EC4335">
      <w:pPr>
        <w:shd w:val="clear" w:color="auto" w:fill="FFFFFF"/>
        <w:ind w:right="5" w:firstLine="293"/>
        <w:jc w:val="both"/>
        <w:rPr>
          <w:sz w:val="28"/>
        </w:rPr>
      </w:pPr>
      <w:r>
        <w:rPr>
          <w:spacing w:val="-3"/>
          <w:sz w:val="28"/>
          <w:szCs w:val="22"/>
        </w:rPr>
        <w:t>о) обращение в суд с представлением об отмене регистрации кан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дидата на должность главы муниципального образования в соответст</w:t>
      </w:r>
      <w:r>
        <w:rPr>
          <w:spacing w:val="-4"/>
          <w:sz w:val="28"/>
          <w:szCs w:val="22"/>
        </w:rPr>
        <w:softHyphen/>
        <w:t>вии с федеральными конституционными законами, федеральными законами, законами субъекта Российской Федерации.</w:t>
      </w:r>
    </w:p>
    <w:p w14:paraId="0C1DF4E2" w14:textId="77777777" w:rsidR="00EC4335" w:rsidRDefault="00EC4335" w:rsidP="00EC4335">
      <w:pPr>
        <w:numPr>
          <w:ilvl w:val="0"/>
          <w:numId w:val="7"/>
        </w:numPr>
        <w:shd w:val="clear" w:color="auto" w:fill="FFFFFF"/>
        <w:tabs>
          <w:tab w:val="left" w:pos="672"/>
        </w:tabs>
        <w:ind w:left="5" w:right="5" w:firstLine="288"/>
        <w:jc w:val="both"/>
        <w:rPr>
          <w:spacing w:val="-9"/>
          <w:sz w:val="28"/>
          <w:szCs w:val="22"/>
        </w:rPr>
      </w:pPr>
      <w:r>
        <w:rPr>
          <w:spacing w:val="-5"/>
          <w:sz w:val="28"/>
          <w:szCs w:val="22"/>
        </w:rPr>
        <w:t xml:space="preserve"> Заседания муниципальной избирательной комиссии созывают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ся ее председателем. Заседание также обязательно проводится по тре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бованию не менее одной трети от установленного числа членов муни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ципальной избирательной комиссии с правом решающего голоса.</w:t>
      </w:r>
    </w:p>
    <w:p w14:paraId="74482B29" w14:textId="77777777" w:rsidR="00EC4335" w:rsidRDefault="00EC4335" w:rsidP="00EC4335">
      <w:pPr>
        <w:numPr>
          <w:ilvl w:val="0"/>
          <w:numId w:val="7"/>
        </w:numPr>
        <w:shd w:val="clear" w:color="auto" w:fill="FFFFFF"/>
        <w:tabs>
          <w:tab w:val="left" w:pos="672"/>
        </w:tabs>
        <w:ind w:left="5" w:firstLine="288"/>
        <w:jc w:val="both"/>
        <w:rPr>
          <w:spacing w:val="-8"/>
          <w:sz w:val="28"/>
          <w:szCs w:val="22"/>
        </w:rPr>
      </w:pPr>
      <w:r>
        <w:rPr>
          <w:spacing w:val="-4"/>
          <w:sz w:val="28"/>
          <w:szCs w:val="22"/>
        </w:rPr>
        <w:t xml:space="preserve"> Член муниципальной избирательной комиссии с правом ре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шающего голоса обязан присутствовать на всех заседаниях комиссии.</w:t>
      </w:r>
    </w:p>
    <w:p w14:paraId="0FACB26B" w14:textId="77777777" w:rsidR="00EC4335" w:rsidRDefault="00EC4335" w:rsidP="00EC4335">
      <w:pPr>
        <w:shd w:val="clear" w:color="auto" w:fill="FFFFFF"/>
        <w:ind w:left="14" w:firstLine="274"/>
        <w:jc w:val="center"/>
        <w:rPr>
          <w:spacing w:val="-4"/>
          <w:sz w:val="28"/>
          <w:szCs w:val="22"/>
        </w:rPr>
      </w:pPr>
    </w:p>
    <w:p w14:paraId="6F456359" w14:textId="77777777" w:rsidR="00EC4335" w:rsidRDefault="00EC4335" w:rsidP="00EC4335">
      <w:pPr>
        <w:shd w:val="clear" w:color="auto" w:fill="FFFFFF"/>
        <w:ind w:left="14" w:firstLine="274"/>
        <w:jc w:val="center"/>
        <w:rPr>
          <w:b/>
          <w:sz w:val="28"/>
        </w:rPr>
      </w:pPr>
      <w:r>
        <w:rPr>
          <w:b/>
          <w:spacing w:val="-4"/>
          <w:sz w:val="28"/>
          <w:szCs w:val="22"/>
        </w:rPr>
        <w:t xml:space="preserve">10. Порядок проведения первого заседания муниципальной избирательной комиссии нового состава, избрания председателя, </w:t>
      </w:r>
      <w:r>
        <w:rPr>
          <w:b/>
          <w:i/>
          <w:iCs/>
          <w:spacing w:val="-4"/>
          <w:sz w:val="28"/>
          <w:szCs w:val="22"/>
        </w:rPr>
        <w:t xml:space="preserve"> </w:t>
      </w:r>
      <w:r>
        <w:rPr>
          <w:b/>
          <w:spacing w:val="-4"/>
          <w:sz w:val="28"/>
          <w:szCs w:val="22"/>
        </w:rPr>
        <w:t>заместителя и секретаря муниципальной избирательной комиссии</w:t>
      </w:r>
    </w:p>
    <w:p w14:paraId="54013B2D" w14:textId="77777777" w:rsidR="00EC4335" w:rsidRDefault="00EC4335" w:rsidP="00EC4335">
      <w:pPr>
        <w:shd w:val="clear" w:color="auto" w:fill="FFFFFF"/>
        <w:ind w:left="5" w:firstLine="302"/>
        <w:jc w:val="both"/>
        <w:rPr>
          <w:sz w:val="28"/>
        </w:rPr>
      </w:pPr>
      <w:r>
        <w:rPr>
          <w:spacing w:val="-4"/>
          <w:sz w:val="28"/>
          <w:szCs w:val="22"/>
        </w:rPr>
        <w:t>10.1. Муниципальная избирательная комиссия нового состава со</w:t>
      </w:r>
      <w:r>
        <w:rPr>
          <w:spacing w:val="-4"/>
          <w:sz w:val="28"/>
          <w:szCs w:val="22"/>
        </w:rPr>
        <w:softHyphen/>
      </w:r>
      <w:r>
        <w:rPr>
          <w:spacing w:val="-2"/>
          <w:sz w:val="28"/>
          <w:szCs w:val="22"/>
        </w:rPr>
        <w:t xml:space="preserve">бирается на свое первое заседание не позднее, чем на пятнадцатый </w:t>
      </w:r>
      <w:r>
        <w:rPr>
          <w:sz w:val="28"/>
          <w:szCs w:val="22"/>
        </w:rPr>
        <w:t>день после принятия решения о назначении ее членов с правом решаю</w:t>
      </w:r>
      <w:r>
        <w:rPr>
          <w:spacing w:val="-5"/>
          <w:sz w:val="28"/>
          <w:szCs w:val="22"/>
        </w:rPr>
        <w:t xml:space="preserve">щего голоса. Муниципальная избирательная комиссия прежнего </w:t>
      </w:r>
      <w:r>
        <w:rPr>
          <w:spacing w:val="-4"/>
          <w:sz w:val="28"/>
          <w:szCs w:val="22"/>
        </w:rPr>
        <w:t>состава сохраняет свои полномочия до первого заседания муници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пальной избирательной комиссии нового состава.</w:t>
      </w:r>
    </w:p>
    <w:p w14:paraId="4E481247" w14:textId="77777777" w:rsidR="00EC4335" w:rsidRDefault="00EC4335" w:rsidP="00EC4335">
      <w:pPr>
        <w:shd w:val="clear" w:color="auto" w:fill="FFFFFF"/>
        <w:tabs>
          <w:tab w:val="left" w:pos="850"/>
        </w:tabs>
        <w:ind w:left="67" w:firstLine="274"/>
        <w:jc w:val="both"/>
        <w:rPr>
          <w:sz w:val="28"/>
        </w:rPr>
      </w:pPr>
      <w:r>
        <w:rPr>
          <w:spacing w:val="-15"/>
          <w:sz w:val="28"/>
          <w:szCs w:val="22"/>
        </w:rPr>
        <w:t>10.2.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Муниципальная избирательная комиссия правомочна при</w:t>
      </w:r>
      <w:r>
        <w:rPr>
          <w:spacing w:val="-4"/>
          <w:sz w:val="28"/>
          <w:szCs w:val="22"/>
        </w:rPr>
        <w:softHyphen/>
      </w:r>
      <w:r>
        <w:rPr>
          <w:spacing w:val="-4"/>
          <w:sz w:val="28"/>
          <w:szCs w:val="22"/>
        </w:rPr>
        <w:br/>
        <w:t>ст</w:t>
      </w:r>
      <w:r>
        <w:rPr>
          <w:sz w:val="28"/>
          <w:szCs w:val="22"/>
        </w:rPr>
        <w:t>упить к работе, если ее состав сформирован не менее чем на две</w:t>
      </w:r>
      <w:r>
        <w:rPr>
          <w:sz w:val="28"/>
          <w:szCs w:val="22"/>
        </w:rPr>
        <w:br/>
      </w:r>
      <w:r>
        <w:rPr>
          <w:spacing w:val="-6"/>
          <w:sz w:val="28"/>
          <w:szCs w:val="22"/>
        </w:rPr>
        <w:t>•трети от установленного числа членов муниципальной избирательной</w:t>
      </w:r>
      <w:r>
        <w:rPr>
          <w:spacing w:val="-6"/>
          <w:sz w:val="28"/>
          <w:szCs w:val="22"/>
        </w:rPr>
        <w:br/>
      </w:r>
      <w:r>
        <w:rPr>
          <w:sz w:val="28"/>
          <w:szCs w:val="22"/>
        </w:rPr>
        <w:t>комиссии с правом решающего голоса.</w:t>
      </w:r>
    </w:p>
    <w:p w14:paraId="3DF1FAF8" w14:textId="77777777" w:rsidR="00EC4335" w:rsidRDefault="00EC4335" w:rsidP="00EC4335">
      <w:pPr>
        <w:numPr>
          <w:ilvl w:val="0"/>
          <w:numId w:val="8"/>
        </w:numPr>
        <w:shd w:val="clear" w:color="auto" w:fill="FFFFFF"/>
        <w:tabs>
          <w:tab w:val="left" w:pos="797"/>
        </w:tabs>
        <w:ind w:left="34" w:right="5" w:firstLine="293"/>
        <w:jc w:val="both"/>
        <w:rPr>
          <w:spacing w:val="-14"/>
          <w:sz w:val="28"/>
          <w:szCs w:val="22"/>
        </w:rPr>
      </w:pPr>
      <w:r>
        <w:rPr>
          <w:spacing w:val="-4"/>
          <w:sz w:val="28"/>
          <w:szCs w:val="22"/>
        </w:rPr>
        <w:lastRenderedPageBreak/>
        <w:t>Открывает и ведет первое заседание муниципальной избира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тельной комиссии старейший по возрасту член муниципальной изби</w:t>
      </w:r>
      <w:r>
        <w:rPr>
          <w:spacing w:val="-5"/>
          <w:sz w:val="28"/>
          <w:szCs w:val="22"/>
        </w:rPr>
        <w:softHyphen/>
        <w:t xml:space="preserve">рательной комиссии с правом решающего голоса или один из числа членов комиссии, которому по просьбе старейшего по возрасту члена </w:t>
      </w:r>
      <w:r>
        <w:rPr>
          <w:spacing w:val="-6"/>
          <w:sz w:val="28"/>
          <w:szCs w:val="22"/>
        </w:rPr>
        <w:t xml:space="preserve">комиссии и решению комиссии, принятому голосованием, поручается </w:t>
      </w:r>
      <w:r>
        <w:rPr>
          <w:sz w:val="28"/>
          <w:szCs w:val="22"/>
        </w:rPr>
        <w:t>вести заседание.</w:t>
      </w:r>
    </w:p>
    <w:p w14:paraId="0735D962" w14:textId="77777777" w:rsidR="00EC4335" w:rsidRDefault="00EC4335" w:rsidP="00EC4335">
      <w:pPr>
        <w:numPr>
          <w:ilvl w:val="0"/>
          <w:numId w:val="8"/>
        </w:numPr>
        <w:shd w:val="clear" w:color="auto" w:fill="FFFFFF"/>
        <w:tabs>
          <w:tab w:val="left" w:pos="797"/>
        </w:tabs>
        <w:ind w:left="34" w:right="14" w:firstLine="293"/>
        <w:jc w:val="both"/>
        <w:rPr>
          <w:spacing w:val="-14"/>
          <w:sz w:val="28"/>
          <w:szCs w:val="22"/>
        </w:rPr>
      </w:pPr>
      <w:r>
        <w:rPr>
          <w:spacing w:val="-4"/>
          <w:sz w:val="28"/>
          <w:szCs w:val="22"/>
        </w:rPr>
        <w:t>Председатель, заместитель председателя и секретарь муни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ципальной избирательной комиссии избираются на первом заседании муниципальной избирательной комиссии из числа членов муници</w:t>
      </w:r>
      <w:r>
        <w:rPr>
          <w:spacing w:val="-5"/>
          <w:sz w:val="28"/>
          <w:szCs w:val="22"/>
        </w:rPr>
        <w:softHyphen/>
      </w:r>
      <w:r>
        <w:rPr>
          <w:spacing w:val="-2"/>
          <w:sz w:val="28"/>
          <w:szCs w:val="22"/>
        </w:rPr>
        <w:t>пальной избирательной комиссии с правом решающего голоса тай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ным голосованием в порядке, установленном Федеральным законом </w:t>
      </w:r>
      <w:r>
        <w:rPr>
          <w:spacing w:val="-5"/>
          <w:sz w:val="28"/>
          <w:szCs w:val="22"/>
        </w:rPr>
        <w:t xml:space="preserve">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spacing w:val="-5"/>
            <w:sz w:val="28"/>
            <w:szCs w:val="22"/>
          </w:rPr>
          <w:t>2002 г</w:t>
        </w:r>
      </w:smartTag>
      <w:r>
        <w:rPr>
          <w:spacing w:val="-5"/>
          <w:sz w:val="28"/>
          <w:szCs w:val="22"/>
        </w:rPr>
        <w:t xml:space="preserve">. № 67-ФЗ «Об основных гарантиях избирательных </w:t>
      </w:r>
      <w:r>
        <w:rPr>
          <w:spacing w:val="-4"/>
          <w:sz w:val="28"/>
          <w:szCs w:val="22"/>
        </w:rPr>
        <w:t>прав и права на участие в референдуме граждан Российской Федера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ции» и законом субъекта Российской Федерации, регулирующим по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рядок деятельности избирательных комиссий.</w:t>
      </w:r>
    </w:p>
    <w:p w14:paraId="37E13D8C" w14:textId="77777777" w:rsidR="00EC4335" w:rsidRDefault="00EC4335" w:rsidP="00EC4335">
      <w:pPr>
        <w:shd w:val="clear" w:color="auto" w:fill="FFFFFF"/>
        <w:ind w:left="2256" w:right="403" w:hanging="1574"/>
        <w:rPr>
          <w:spacing w:val="-6"/>
          <w:sz w:val="28"/>
          <w:szCs w:val="22"/>
        </w:rPr>
      </w:pPr>
    </w:p>
    <w:p w14:paraId="5702FF7F" w14:textId="77777777" w:rsidR="00EC4335" w:rsidRDefault="00EC4335" w:rsidP="00EC4335">
      <w:pPr>
        <w:shd w:val="clear" w:color="auto" w:fill="FFFFFF"/>
        <w:ind w:left="2256" w:right="403" w:hanging="1574"/>
        <w:jc w:val="center"/>
        <w:rPr>
          <w:b/>
          <w:spacing w:val="-6"/>
          <w:sz w:val="28"/>
          <w:szCs w:val="22"/>
        </w:rPr>
      </w:pPr>
      <w:r>
        <w:rPr>
          <w:b/>
          <w:spacing w:val="-6"/>
          <w:sz w:val="28"/>
          <w:szCs w:val="22"/>
        </w:rPr>
        <w:t xml:space="preserve">11. Решения муниципальной избирательной комиссии и </w:t>
      </w:r>
    </w:p>
    <w:p w14:paraId="29108A99" w14:textId="77777777" w:rsidR="00EC4335" w:rsidRDefault="00EC4335" w:rsidP="00EC4335">
      <w:pPr>
        <w:shd w:val="clear" w:color="auto" w:fill="FFFFFF"/>
        <w:ind w:left="2256" w:right="403" w:hanging="1574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порядок их принятия</w:t>
      </w:r>
    </w:p>
    <w:p w14:paraId="7AA1D2CA" w14:textId="77777777" w:rsidR="00EC4335" w:rsidRDefault="00EC4335" w:rsidP="00EC4335">
      <w:pPr>
        <w:shd w:val="clear" w:color="auto" w:fill="FFFFFF"/>
        <w:ind w:left="5" w:right="19" w:firstLine="278"/>
        <w:jc w:val="both"/>
        <w:rPr>
          <w:sz w:val="28"/>
        </w:rPr>
      </w:pPr>
      <w:r>
        <w:rPr>
          <w:spacing w:val="-4"/>
          <w:sz w:val="28"/>
          <w:szCs w:val="22"/>
        </w:rPr>
        <w:t>11.1. Решения муниципальной избирательной комиссии об избра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нии, о назначении на должность либо об освобождении от должности председателя, заместителя председателя и секретаря муниципальной избирательной комиссии, а также о внесении предложений по канди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датурам на указанные должности, о финансовом обеспечении подго</w:t>
      </w:r>
      <w:r>
        <w:rPr>
          <w:spacing w:val="-4"/>
          <w:sz w:val="28"/>
          <w:szCs w:val="22"/>
        </w:rPr>
        <w:softHyphen/>
        <w:t xml:space="preserve">товки и проведения выборов и местного референдума, о регистрации </w:t>
      </w:r>
      <w:r>
        <w:rPr>
          <w:spacing w:val="-5"/>
          <w:sz w:val="28"/>
          <w:szCs w:val="22"/>
        </w:rPr>
        <w:t xml:space="preserve">кандидатов на должность главы муниципального образования и об </w:t>
      </w:r>
      <w:r>
        <w:rPr>
          <w:spacing w:val="-4"/>
          <w:sz w:val="28"/>
          <w:szCs w:val="22"/>
        </w:rPr>
        <w:t>обращении в суд с заявлением об отмене их регистрации, об итогах голосования или о результатах выборов, местного референдума, о признании выборов, местного референдума несостоявшимися или недействительными, о проведении повторного голосования или по</w:t>
      </w:r>
      <w:r>
        <w:rPr>
          <w:spacing w:val="-4"/>
          <w:sz w:val="28"/>
          <w:szCs w:val="22"/>
        </w:rPr>
        <w:softHyphen/>
        <w:t xml:space="preserve">вторных выборов, об отмене решения нижестоящей избирательной </w:t>
      </w:r>
      <w:r>
        <w:rPr>
          <w:spacing w:val="-5"/>
          <w:sz w:val="28"/>
          <w:szCs w:val="22"/>
        </w:rPr>
        <w:t>комиссии, комиссии референдума принимаются на заседании муни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ципальной избирательной комиссии большинством голосов от уста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новленного числа членов муниципальной избирательной комиссии с </w:t>
      </w:r>
      <w:r>
        <w:rPr>
          <w:sz w:val="28"/>
          <w:szCs w:val="22"/>
        </w:rPr>
        <w:t>правом решающего голоса.</w:t>
      </w:r>
    </w:p>
    <w:p w14:paraId="2D208CF7" w14:textId="29738975" w:rsidR="00EC4335" w:rsidRDefault="00EC4335" w:rsidP="00EC4335">
      <w:pPr>
        <w:pStyle w:val="3"/>
      </w:pPr>
      <w:r>
        <w:t>Решения об освобождении от должности председателя, заместите</w:t>
      </w:r>
      <w:r>
        <w:softHyphen/>
        <w:t>ля председателя, секретаря муниципальной избирательной комиссии, замещающих указанные должности в результате избрания, принима</w:t>
      </w:r>
      <w:r>
        <w:softHyphen/>
        <w:t>ются тайным голосованием (за исключением случая освобождения от</w:t>
      </w:r>
      <w:r w:rsidR="00F16E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7FB07E" wp14:editId="30362D45">
                <wp:simplePos x="0" y="0"/>
                <wp:positionH relativeFrom="margin">
                  <wp:posOffset>-841375</wp:posOffset>
                </wp:positionH>
                <wp:positionV relativeFrom="paragraph">
                  <wp:posOffset>6461760</wp:posOffset>
                </wp:positionV>
                <wp:extent cx="0" cy="664210"/>
                <wp:effectExtent l="29210" t="27940" r="27940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F0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25pt,508.8pt" to="-66.25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" o:allowincell="f" strokeweight="3.6pt">
                <w10:wrap anchorx="margin"/>
              </v:line>
            </w:pict>
          </mc:Fallback>
        </mc:AlternateContent>
      </w:r>
      <w:r>
        <w:t xml:space="preserve"> </w:t>
      </w:r>
      <w:r>
        <w:rPr>
          <w:spacing w:val="-3"/>
        </w:rPr>
        <w:t>должности личному заявлению). При этом избрание новых предсе</w:t>
      </w:r>
      <w:r>
        <w:t>дателя, заместителя председателя, секретаря муниципальной избира</w:t>
      </w:r>
      <w:r>
        <w:rPr>
          <w:spacing w:val="-3"/>
        </w:rPr>
        <w:t>тельной комиссии осуществляется в порядке, предусмотренном Фе</w:t>
      </w:r>
      <w:r>
        <w:t xml:space="preserve">деральным законом от 12 июня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67-ФЗ «Об основных гаран</w:t>
      </w:r>
      <w:r>
        <w:softHyphen/>
        <w:t>тиях избирательных прав и права на участие в референдуме граждан Российской Федерации» и законом субъекта Российской Федерации регулирующим деятельность избирательных комиссий.</w:t>
      </w:r>
    </w:p>
    <w:p w14:paraId="54CCA3B1" w14:textId="77777777" w:rsidR="00EC4335" w:rsidRDefault="00EC4335" w:rsidP="00EC4335">
      <w:pPr>
        <w:numPr>
          <w:ilvl w:val="0"/>
          <w:numId w:val="9"/>
        </w:numPr>
        <w:shd w:val="clear" w:color="auto" w:fill="FFFFFF"/>
        <w:tabs>
          <w:tab w:val="left" w:pos="787"/>
        </w:tabs>
        <w:ind w:left="5" w:right="5" w:firstLine="312"/>
        <w:jc w:val="both"/>
        <w:rPr>
          <w:spacing w:val="-9"/>
          <w:sz w:val="28"/>
          <w:szCs w:val="22"/>
        </w:rPr>
      </w:pPr>
      <w:r>
        <w:rPr>
          <w:spacing w:val="-4"/>
          <w:sz w:val="28"/>
          <w:szCs w:val="22"/>
        </w:rPr>
        <w:t>Решения муниципальной избирательной комиссии по иным вопросам принимаются большинством голосов от числа присутст</w:t>
      </w:r>
      <w:r>
        <w:rPr>
          <w:spacing w:val="-4"/>
          <w:sz w:val="28"/>
          <w:szCs w:val="22"/>
        </w:rPr>
        <w:softHyphen/>
        <w:t xml:space="preserve">вующих членов муниципальной избирательной комиссии с правом </w:t>
      </w:r>
      <w:r>
        <w:rPr>
          <w:sz w:val="28"/>
          <w:szCs w:val="22"/>
        </w:rPr>
        <w:t>решающего голоса.</w:t>
      </w:r>
    </w:p>
    <w:p w14:paraId="49B08D79" w14:textId="77777777" w:rsidR="00EC4335" w:rsidRDefault="00EC4335" w:rsidP="00EC4335">
      <w:pPr>
        <w:numPr>
          <w:ilvl w:val="0"/>
          <w:numId w:val="9"/>
        </w:numPr>
        <w:shd w:val="clear" w:color="auto" w:fill="FFFFFF"/>
        <w:tabs>
          <w:tab w:val="left" w:pos="787"/>
        </w:tabs>
        <w:ind w:left="5" w:firstLine="312"/>
        <w:jc w:val="both"/>
        <w:rPr>
          <w:spacing w:val="-10"/>
          <w:sz w:val="28"/>
          <w:szCs w:val="22"/>
        </w:rPr>
      </w:pPr>
      <w:r>
        <w:rPr>
          <w:spacing w:val="-4"/>
          <w:sz w:val="28"/>
          <w:szCs w:val="22"/>
        </w:rPr>
        <w:t>При принятии решений муниципальной избирательной ко</w:t>
      </w:r>
      <w:r>
        <w:rPr>
          <w:spacing w:val="-4"/>
          <w:sz w:val="28"/>
          <w:szCs w:val="22"/>
        </w:rPr>
        <w:softHyphen/>
        <w:t>миссией в случае равного числа голосов членов муниципальной изби</w:t>
      </w:r>
      <w:r>
        <w:rPr>
          <w:spacing w:val="-4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рательной комиссии </w:t>
      </w:r>
      <w:r>
        <w:rPr>
          <w:spacing w:val="-3"/>
          <w:sz w:val="28"/>
          <w:szCs w:val="22"/>
        </w:rPr>
        <w:lastRenderedPageBreak/>
        <w:t xml:space="preserve">с правом решающего голоса, поданных «За» и </w:t>
      </w:r>
      <w:r>
        <w:rPr>
          <w:spacing w:val="-4"/>
          <w:sz w:val="28"/>
          <w:szCs w:val="22"/>
        </w:rPr>
        <w:t>«Против», голос председателя муниципальной избирательной комис</w:t>
      </w:r>
      <w:r>
        <w:rPr>
          <w:spacing w:val="-4"/>
          <w:sz w:val="28"/>
          <w:szCs w:val="22"/>
        </w:rPr>
        <w:softHyphen/>
        <w:t>сии (председательствующего на заседании) является решающим.</w:t>
      </w:r>
    </w:p>
    <w:p w14:paraId="15304270" w14:textId="77777777" w:rsidR="00EC4335" w:rsidRDefault="00EC4335" w:rsidP="00EC4335">
      <w:pPr>
        <w:numPr>
          <w:ilvl w:val="0"/>
          <w:numId w:val="9"/>
        </w:numPr>
        <w:shd w:val="clear" w:color="auto" w:fill="FFFFFF"/>
        <w:tabs>
          <w:tab w:val="left" w:pos="787"/>
        </w:tabs>
        <w:ind w:left="5" w:firstLine="312"/>
        <w:jc w:val="both"/>
        <w:rPr>
          <w:spacing w:val="-10"/>
          <w:sz w:val="28"/>
          <w:szCs w:val="22"/>
        </w:rPr>
      </w:pPr>
      <w:r>
        <w:rPr>
          <w:spacing w:val="-5"/>
          <w:sz w:val="28"/>
          <w:szCs w:val="22"/>
        </w:rPr>
        <w:t>Решения муниципальной избирательной комиссии, за исклю</w:t>
      </w:r>
      <w:r>
        <w:rPr>
          <w:spacing w:val="-5"/>
          <w:sz w:val="28"/>
          <w:szCs w:val="22"/>
        </w:rPr>
        <w:softHyphen/>
      </w:r>
      <w:r>
        <w:rPr>
          <w:spacing w:val="-3"/>
          <w:sz w:val="28"/>
          <w:szCs w:val="22"/>
        </w:rPr>
        <w:t>чением решений об избрании и освобождении от должности предсе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дателя, заместителя председателя, секретаря муниципальной избира</w:t>
      </w:r>
      <w:r>
        <w:rPr>
          <w:spacing w:val="-4"/>
          <w:sz w:val="28"/>
          <w:szCs w:val="22"/>
        </w:rPr>
        <w:softHyphen/>
        <w:t>тельной комиссии, принимаются открытым голосованием.</w:t>
      </w:r>
    </w:p>
    <w:p w14:paraId="7771703E" w14:textId="77777777" w:rsidR="00EC4335" w:rsidRDefault="00EC4335" w:rsidP="00EC4335">
      <w:pPr>
        <w:numPr>
          <w:ilvl w:val="0"/>
          <w:numId w:val="9"/>
        </w:numPr>
        <w:shd w:val="clear" w:color="auto" w:fill="FFFFFF"/>
        <w:tabs>
          <w:tab w:val="left" w:pos="787"/>
        </w:tabs>
        <w:ind w:left="5" w:right="5" w:firstLine="312"/>
        <w:jc w:val="both"/>
        <w:rPr>
          <w:spacing w:val="-10"/>
          <w:sz w:val="28"/>
          <w:szCs w:val="22"/>
        </w:rPr>
      </w:pPr>
      <w:r>
        <w:rPr>
          <w:spacing w:val="-4"/>
          <w:sz w:val="28"/>
          <w:szCs w:val="22"/>
        </w:rPr>
        <w:t>Решения и протоколы заседания муниципальной избиратель</w:t>
      </w:r>
      <w:r>
        <w:rPr>
          <w:spacing w:val="-4"/>
          <w:sz w:val="28"/>
          <w:szCs w:val="22"/>
        </w:rPr>
        <w:softHyphen/>
      </w:r>
      <w:r>
        <w:rPr>
          <w:spacing w:val="-3"/>
          <w:sz w:val="28"/>
          <w:szCs w:val="22"/>
        </w:rPr>
        <w:t>ной комиссии подписываются председателем и секретарем муници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пальной избирательной комиссии (председательствующим на заседа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нии и секретарем заседания).</w:t>
      </w:r>
    </w:p>
    <w:p w14:paraId="55EBE525" w14:textId="77777777" w:rsidR="00EC4335" w:rsidRDefault="00EC4335" w:rsidP="00EC4335">
      <w:pPr>
        <w:shd w:val="clear" w:color="auto" w:fill="FFFFFF"/>
        <w:tabs>
          <w:tab w:val="left" w:pos="845"/>
        </w:tabs>
        <w:ind w:firstLine="317"/>
        <w:jc w:val="both"/>
        <w:rPr>
          <w:sz w:val="28"/>
        </w:rPr>
      </w:pPr>
      <w:r>
        <w:rPr>
          <w:spacing w:val="-11"/>
          <w:sz w:val="28"/>
          <w:szCs w:val="22"/>
        </w:rPr>
        <w:t>11.6.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Члены муниципальной избирательной комиссии с правом решающего голоса, несогласные с решением, принятым муниципаль</w:t>
      </w:r>
      <w:r>
        <w:rPr>
          <w:spacing w:val="-4"/>
          <w:sz w:val="28"/>
          <w:szCs w:val="22"/>
        </w:rPr>
        <w:softHyphen/>
        <w:t xml:space="preserve">ной избирательной комиссией, вправе в письменной форме высказать </w:t>
      </w:r>
      <w:r>
        <w:rPr>
          <w:spacing w:val="-3"/>
          <w:sz w:val="28"/>
          <w:szCs w:val="22"/>
        </w:rPr>
        <w:t xml:space="preserve">особое мнение, которое должно быть рассмотрено муниципальной избирательной комиссией (на данном заседании комиссии), отражено </w:t>
      </w:r>
      <w:r>
        <w:rPr>
          <w:spacing w:val="-4"/>
          <w:sz w:val="28"/>
          <w:szCs w:val="22"/>
        </w:rPr>
        <w:t>в ее протоколе, приложено к нему и доведено председателем муници</w:t>
      </w:r>
      <w:r>
        <w:rPr>
          <w:spacing w:val="-4"/>
          <w:sz w:val="28"/>
          <w:szCs w:val="22"/>
        </w:rPr>
        <w:softHyphen/>
        <w:t>пальной избирательной комиссии до сведения избирательной комис</w:t>
      </w:r>
      <w:r>
        <w:rPr>
          <w:spacing w:val="-4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сии субъекта Российской Федерации не позднее, чем в трехдневный срок, а в день голосования и в день, следующий за днем голосования, </w:t>
      </w:r>
      <w:r>
        <w:rPr>
          <w:sz w:val="28"/>
          <w:szCs w:val="22"/>
        </w:rPr>
        <w:t>- незамедлительно.</w:t>
      </w:r>
    </w:p>
    <w:p w14:paraId="55C2A890" w14:textId="77777777" w:rsidR="00EC4335" w:rsidRDefault="00EC4335" w:rsidP="00EC4335">
      <w:pPr>
        <w:shd w:val="clear" w:color="auto" w:fill="FFFFFF"/>
        <w:ind w:left="595"/>
        <w:rPr>
          <w:spacing w:val="-4"/>
          <w:sz w:val="28"/>
          <w:szCs w:val="22"/>
        </w:rPr>
      </w:pPr>
    </w:p>
    <w:p w14:paraId="27C97A46" w14:textId="77777777" w:rsidR="00EC4335" w:rsidRDefault="00EC4335" w:rsidP="00EC4335">
      <w:pPr>
        <w:shd w:val="clear" w:color="auto" w:fill="FFFFFF"/>
        <w:ind w:left="595"/>
        <w:jc w:val="center"/>
        <w:rPr>
          <w:b/>
          <w:sz w:val="28"/>
        </w:rPr>
      </w:pPr>
      <w:r>
        <w:rPr>
          <w:b/>
          <w:spacing w:val="-4"/>
          <w:sz w:val="28"/>
          <w:szCs w:val="22"/>
        </w:rPr>
        <w:t>12. Финансовое обеспечение подготовки и проведения выборов,</w:t>
      </w:r>
    </w:p>
    <w:p w14:paraId="7764A0B9" w14:textId="77777777" w:rsidR="00EC4335" w:rsidRDefault="00EC4335" w:rsidP="00EC4335">
      <w:pPr>
        <w:shd w:val="clear" w:color="auto" w:fill="FFFFFF"/>
        <w:tabs>
          <w:tab w:val="left" w:pos="6902"/>
        </w:tabs>
        <w:ind w:left="2880"/>
        <w:jc w:val="center"/>
        <w:rPr>
          <w:sz w:val="28"/>
        </w:rPr>
      </w:pPr>
      <w:r>
        <w:rPr>
          <w:b/>
          <w:spacing w:val="-6"/>
          <w:sz w:val="28"/>
          <w:szCs w:val="22"/>
        </w:rPr>
        <w:t>референдума</w:t>
      </w:r>
      <w:r>
        <w:rPr>
          <w:rFonts w:ascii="Arial" w:hAnsi="Arial" w:cs="Arial"/>
          <w:sz w:val="28"/>
          <w:szCs w:val="22"/>
        </w:rPr>
        <w:tab/>
      </w:r>
    </w:p>
    <w:p w14:paraId="6A76DC7B" w14:textId="77777777" w:rsidR="00EC4335" w:rsidRDefault="00EC4335" w:rsidP="00EC4335">
      <w:pPr>
        <w:numPr>
          <w:ilvl w:val="0"/>
          <w:numId w:val="10"/>
        </w:numPr>
        <w:shd w:val="clear" w:color="auto" w:fill="FFFFFF"/>
        <w:tabs>
          <w:tab w:val="left" w:pos="1042"/>
        </w:tabs>
        <w:ind w:right="-5" w:firstLine="581"/>
        <w:jc w:val="both"/>
        <w:rPr>
          <w:spacing w:val="-14"/>
          <w:sz w:val="28"/>
          <w:szCs w:val="22"/>
        </w:rPr>
      </w:pPr>
      <w:r>
        <w:rPr>
          <w:spacing w:val="-3"/>
          <w:sz w:val="28"/>
          <w:szCs w:val="22"/>
        </w:rPr>
        <w:t xml:space="preserve">Финансирование мероприятий, связанных с подготовкой и </w:t>
      </w:r>
      <w:r>
        <w:rPr>
          <w:spacing w:val="-4"/>
          <w:sz w:val="28"/>
          <w:szCs w:val="22"/>
        </w:rPr>
        <w:t xml:space="preserve">проведением выборов в органы местного самоуправления, местного референдума производится за счет средств, выделяемых из местного </w:t>
      </w:r>
      <w:r>
        <w:rPr>
          <w:sz w:val="28"/>
          <w:szCs w:val="22"/>
        </w:rPr>
        <w:t>бюджета.</w:t>
      </w:r>
    </w:p>
    <w:p w14:paraId="6CF53D83" w14:textId="77777777" w:rsidR="00EC4335" w:rsidRDefault="00EC4335" w:rsidP="00EC4335">
      <w:pPr>
        <w:numPr>
          <w:ilvl w:val="0"/>
          <w:numId w:val="10"/>
        </w:numPr>
        <w:shd w:val="clear" w:color="auto" w:fill="FFFFFF"/>
        <w:tabs>
          <w:tab w:val="left" w:pos="1042"/>
        </w:tabs>
        <w:ind w:right="-5" w:firstLine="581"/>
        <w:jc w:val="both"/>
        <w:rPr>
          <w:spacing w:val="-13"/>
          <w:sz w:val="28"/>
          <w:szCs w:val="22"/>
        </w:rPr>
      </w:pPr>
      <w:r>
        <w:rPr>
          <w:spacing w:val="-4"/>
          <w:sz w:val="28"/>
          <w:szCs w:val="22"/>
        </w:rPr>
        <w:t>Расходы муниципальной избирательной комиссии по подго</w:t>
      </w:r>
      <w:r>
        <w:rPr>
          <w:spacing w:val="-4"/>
          <w:sz w:val="28"/>
          <w:szCs w:val="22"/>
        </w:rPr>
        <w:softHyphen/>
        <w:t>товке и проведению выборов в органы местного самоуправления, ме</w:t>
      </w:r>
      <w:r>
        <w:rPr>
          <w:spacing w:val="-4"/>
          <w:sz w:val="28"/>
          <w:szCs w:val="22"/>
        </w:rPr>
        <w:softHyphen/>
      </w:r>
      <w:r>
        <w:rPr>
          <w:spacing w:val="-2"/>
          <w:sz w:val="28"/>
          <w:szCs w:val="22"/>
        </w:rPr>
        <w:t>стного референдума предусматриваются отдельной строкой в мест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>ном бюджете.</w:t>
      </w:r>
    </w:p>
    <w:p w14:paraId="1745BAD6" w14:textId="77777777" w:rsidR="00EC4335" w:rsidRDefault="00EC4335" w:rsidP="00EC4335">
      <w:pPr>
        <w:numPr>
          <w:ilvl w:val="0"/>
          <w:numId w:val="10"/>
        </w:numPr>
        <w:shd w:val="clear" w:color="auto" w:fill="FFFFFF"/>
        <w:tabs>
          <w:tab w:val="left" w:pos="1042"/>
        </w:tabs>
        <w:ind w:right="-5" w:firstLine="581"/>
        <w:jc w:val="both"/>
        <w:rPr>
          <w:spacing w:val="-13"/>
          <w:sz w:val="28"/>
          <w:szCs w:val="22"/>
        </w:rPr>
      </w:pPr>
      <w:r>
        <w:rPr>
          <w:spacing w:val="-5"/>
          <w:sz w:val="28"/>
          <w:szCs w:val="22"/>
        </w:rPr>
        <w:t>Средства, выделенные муниципальной избирательной комис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сии на подготовку и проведение выборов в органы местного само</w:t>
      </w:r>
      <w:r>
        <w:rPr>
          <w:spacing w:val="-4"/>
          <w:sz w:val="28"/>
          <w:szCs w:val="22"/>
        </w:rPr>
        <w:softHyphen/>
        <w:t>управления, местного референдума, поступают в распоряжение му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ниципальной избирательной комиссии и распределяются ее председа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телем в соответствии с решениями муниципальной избирательной </w:t>
      </w:r>
      <w:r>
        <w:rPr>
          <w:spacing w:val="-5"/>
          <w:sz w:val="28"/>
          <w:szCs w:val="22"/>
        </w:rPr>
        <w:t xml:space="preserve">комиссии между всеми нижестоящими избирательными комиссиями, </w:t>
      </w:r>
      <w:r>
        <w:rPr>
          <w:sz w:val="28"/>
          <w:szCs w:val="22"/>
        </w:rPr>
        <w:t>комиссиями референдума.</w:t>
      </w:r>
    </w:p>
    <w:p w14:paraId="691D5B1D" w14:textId="77777777" w:rsidR="00EC4335" w:rsidRDefault="00EC4335" w:rsidP="00EC4335">
      <w:pPr>
        <w:numPr>
          <w:ilvl w:val="0"/>
          <w:numId w:val="10"/>
        </w:numPr>
        <w:shd w:val="clear" w:color="auto" w:fill="FFFFFF"/>
        <w:tabs>
          <w:tab w:val="left" w:pos="1042"/>
        </w:tabs>
        <w:ind w:right="-5" w:firstLine="581"/>
        <w:jc w:val="both"/>
        <w:rPr>
          <w:spacing w:val="-13"/>
          <w:sz w:val="28"/>
          <w:szCs w:val="22"/>
        </w:rPr>
      </w:pPr>
      <w:r>
        <w:rPr>
          <w:spacing w:val="-4"/>
          <w:sz w:val="28"/>
          <w:szCs w:val="22"/>
        </w:rPr>
        <w:t>Финансовый отчет муниципальной избирательной комиссии о</w:t>
      </w:r>
      <w:r>
        <w:rPr>
          <w:sz w:val="28"/>
          <w:szCs w:val="22"/>
        </w:rPr>
        <w:t xml:space="preserve"> </w:t>
      </w:r>
      <w:r>
        <w:rPr>
          <w:spacing w:val="-4"/>
          <w:sz w:val="28"/>
          <w:szCs w:val="22"/>
        </w:rPr>
        <w:t xml:space="preserve">расходовании бюджетных средств муниципального образования на </w:t>
      </w:r>
      <w:r>
        <w:rPr>
          <w:spacing w:val="-2"/>
          <w:sz w:val="28"/>
          <w:szCs w:val="22"/>
        </w:rPr>
        <w:t>подготовку и проведение выборов в органы местного самоуправле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>ния, местного референдума, представляется в представительный ор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>ган муниципального образования.</w:t>
      </w:r>
    </w:p>
    <w:p w14:paraId="263D4A4B" w14:textId="77777777" w:rsidR="00EC4335" w:rsidRDefault="00EC4335" w:rsidP="00EC4335">
      <w:pPr>
        <w:shd w:val="clear" w:color="auto" w:fill="FFFFFF"/>
        <w:ind w:left="2131" w:right="403" w:hanging="1526"/>
        <w:jc w:val="center"/>
        <w:rPr>
          <w:spacing w:val="-5"/>
          <w:sz w:val="28"/>
          <w:szCs w:val="22"/>
        </w:rPr>
      </w:pPr>
    </w:p>
    <w:p w14:paraId="1857E229" w14:textId="77777777" w:rsidR="00EC4335" w:rsidRDefault="00EC4335" w:rsidP="00EC4335">
      <w:pPr>
        <w:shd w:val="clear" w:color="auto" w:fill="FFFFFF"/>
        <w:ind w:left="2131" w:right="403" w:hanging="1526"/>
        <w:jc w:val="center"/>
        <w:rPr>
          <w:b/>
          <w:sz w:val="28"/>
          <w:szCs w:val="22"/>
        </w:rPr>
      </w:pPr>
      <w:r>
        <w:rPr>
          <w:b/>
          <w:spacing w:val="-5"/>
          <w:sz w:val="28"/>
          <w:szCs w:val="22"/>
        </w:rPr>
        <w:t xml:space="preserve">13. Финансовое обеспечение деятельности муниципальной </w:t>
      </w:r>
      <w:r>
        <w:rPr>
          <w:b/>
          <w:sz w:val="28"/>
          <w:szCs w:val="22"/>
        </w:rPr>
        <w:t>избирательной комиссии</w:t>
      </w:r>
    </w:p>
    <w:p w14:paraId="7E8BFA3C" w14:textId="77777777" w:rsidR="00EC4335" w:rsidRDefault="00EC4335" w:rsidP="00EC4335">
      <w:pPr>
        <w:numPr>
          <w:ilvl w:val="0"/>
          <w:numId w:val="11"/>
        </w:numPr>
        <w:shd w:val="clear" w:color="auto" w:fill="FFFFFF"/>
        <w:tabs>
          <w:tab w:val="left" w:pos="821"/>
          <w:tab w:val="left" w:pos="9355"/>
        </w:tabs>
        <w:ind w:right="-5" w:firstLine="355"/>
        <w:rPr>
          <w:spacing w:val="-8"/>
          <w:sz w:val="28"/>
          <w:szCs w:val="22"/>
        </w:rPr>
      </w:pPr>
      <w:r>
        <w:rPr>
          <w:spacing w:val="-2"/>
          <w:sz w:val="28"/>
          <w:szCs w:val="22"/>
        </w:rPr>
        <w:t>Финансовое обеспечение деятельности муниципальной избирательной комиссии производится за счет средств местного бюд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>жета.</w:t>
      </w:r>
    </w:p>
    <w:p w14:paraId="5B0BCA9A" w14:textId="77777777" w:rsidR="00EC4335" w:rsidRDefault="00EC4335" w:rsidP="00EC4335">
      <w:pPr>
        <w:numPr>
          <w:ilvl w:val="0"/>
          <w:numId w:val="11"/>
        </w:numPr>
        <w:shd w:val="clear" w:color="auto" w:fill="FFFFFF"/>
        <w:tabs>
          <w:tab w:val="left" w:pos="821"/>
          <w:tab w:val="left" w:pos="9355"/>
        </w:tabs>
        <w:ind w:right="125" w:firstLine="355"/>
        <w:jc w:val="both"/>
        <w:rPr>
          <w:spacing w:val="-10"/>
          <w:sz w:val="28"/>
          <w:szCs w:val="22"/>
        </w:rPr>
      </w:pPr>
      <w:r>
        <w:rPr>
          <w:spacing w:val="-6"/>
          <w:sz w:val="28"/>
          <w:szCs w:val="22"/>
        </w:rPr>
        <w:lastRenderedPageBreak/>
        <w:t xml:space="preserve">Смета расходов на обеспечение деятельности муниципальной </w:t>
      </w:r>
      <w:r>
        <w:rPr>
          <w:sz w:val="28"/>
          <w:szCs w:val="22"/>
        </w:rPr>
        <w:t>избирательной комиссии, финансируемых из местного бюджета, в</w:t>
      </w:r>
      <w:r>
        <w:rPr>
          <w:sz w:val="28"/>
          <w:szCs w:val="22"/>
          <w:vertAlign w:val="subscript"/>
        </w:rPr>
        <w:t xml:space="preserve"> </w:t>
      </w:r>
      <w:r>
        <w:rPr>
          <w:spacing w:val="-5"/>
          <w:sz w:val="28"/>
          <w:szCs w:val="22"/>
        </w:rPr>
        <w:t xml:space="preserve">пределах средств, установленных местным бюджетом, утверждается </w:t>
      </w:r>
      <w:r>
        <w:rPr>
          <w:spacing w:val="-4"/>
          <w:sz w:val="28"/>
          <w:szCs w:val="22"/>
        </w:rPr>
        <w:t>решением муниципальной избирательной комиссии.</w:t>
      </w:r>
    </w:p>
    <w:p w14:paraId="6E686B0E" w14:textId="77777777" w:rsidR="00EC4335" w:rsidRDefault="00EC4335" w:rsidP="00EC4335">
      <w:pPr>
        <w:shd w:val="clear" w:color="auto" w:fill="FFFFFF"/>
        <w:ind w:left="778" w:right="403" w:firstLine="379"/>
        <w:rPr>
          <w:spacing w:val="-4"/>
          <w:sz w:val="28"/>
          <w:szCs w:val="22"/>
        </w:rPr>
      </w:pPr>
    </w:p>
    <w:p w14:paraId="36DFF49E" w14:textId="77777777" w:rsidR="00EC4335" w:rsidRDefault="00EC4335" w:rsidP="00EC4335">
      <w:pPr>
        <w:shd w:val="clear" w:color="auto" w:fill="FFFFFF"/>
        <w:ind w:left="778" w:right="403" w:firstLine="379"/>
        <w:jc w:val="center"/>
        <w:rPr>
          <w:b/>
          <w:spacing w:val="-6"/>
          <w:sz w:val="28"/>
          <w:szCs w:val="22"/>
        </w:rPr>
      </w:pPr>
      <w:r>
        <w:rPr>
          <w:b/>
          <w:spacing w:val="-4"/>
          <w:sz w:val="28"/>
          <w:szCs w:val="22"/>
        </w:rPr>
        <w:t xml:space="preserve">14. Учет и отчетность о расходовании средств, </w:t>
      </w:r>
      <w:r>
        <w:rPr>
          <w:b/>
          <w:spacing w:val="-6"/>
          <w:sz w:val="28"/>
          <w:szCs w:val="22"/>
        </w:rPr>
        <w:t>выделяемых муниципальной избирательной комиссии</w:t>
      </w:r>
    </w:p>
    <w:p w14:paraId="48B8270B" w14:textId="77777777" w:rsidR="00EC4335" w:rsidRDefault="00EC4335" w:rsidP="00EC4335">
      <w:pPr>
        <w:shd w:val="clear" w:color="auto" w:fill="FFFFFF"/>
        <w:ind w:left="29" w:right="115" w:firstLine="288"/>
        <w:jc w:val="both"/>
        <w:rPr>
          <w:sz w:val="28"/>
        </w:rPr>
      </w:pPr>
      <w:r>
        <w:rPr>
          <w:spacing w:val="-4"/>
          <w:sz w:val="28"/>
          <w:szCs w:val="22"/>
        </w:rPr>
        <w:t>Муниципальная избирательная комиссия ведет раздельный бух</w:t>
      </w:r>
      <w:r>
        <w:rPr>
          <w:spacing w:val="-4"/>
          <w:sz w:val="28"/>
          <w:szCs w:val="22"/>
        </w:rPr>
        <w:softHyphen/>
      </w:r>
      <w:r>
        <w:rPr>
          <w:spacing w:val="-6"/>
          <w:sz w:val="28"/>
          <w:szCs w:val="22"/>
        </w:rPr>
        <w:t xml:space="preserve">галтерский учет и отчетность по средствам, выделенным из бюджетов </w:t>
      </w:r>
      <w:r>
        <w:rPr>
          <w:sz w:val="28"/>
          <w:szCs w:val="22"/>
        </w:rPr>
        <w:t>различного уровня.</w:t>
      </w:r>
    </w:p>
    <w:p w14:paraId="5BBE9C13" w14:textId="77777777" w:rsidR="00EC4335" w:rsidRDefault="00EC4335" w:rsidP="00EC4335">
      <w:pPr>
        <w:shd w:val="clear" w:color="auto" w:fill="FFFFFF"/>
        <w:ind w:left="5"/>
        <w:jc w:val="center"/>
        <w:rPr>
          <w:spacing w:val="-5"/>
          <w:sz w:val="28"/>
          <w:szCs w:val="22"/>
        </w:rPr>
      </w:pPr>
    </w:p>
    <w:p w14:paraId="3A765EE4" w14:textId="77777777" w:rsidR="00EC4335" w:rsidRDefault="00EC4335" w:rsidP="00EC4335">
      <w:pPr>
        <w:shd w:val="clear" w:color="auto" w:fill="FFFFFF"/>
        <w:ind w:left="5"/>
        <w:jc w:val="center"/>
        <w:rPr>
          <w:b/>
          <w:spacing w:val="-5"/>
          <w:sz w:val="28"/>
          <w:szCs w:val="22"/>
        </w:rPr>
      </w:pPr>
      <w:r>
        <w:rPr>
          <w:b/>
          <w:spacing w:val="-5"/>
          <w:sz w:val="28"/>
          <w:szCs w:val="22"/>
        </w:rPr>
        <w:t xml:space="preserve"> 15. Контрольно-ревизионная служба</w:t>
      </w:r>
    </w:p>
    <w:p w14:paraId="6A23306F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</w:rPr>
      </w:pPr>
      <w:r>
        <w:rPr>
          <w:spacing w:val="-10"/>
          <w:sz w:val="28"/>
          <w:szCs w:val="22"/>
        </w:rPr>
        <w:t>17.1.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>Контрольно-ревизионная служба при муниципальной избира</w:t>
      </w:r>
      <w:r>
        <w:rPr>
          <w:spacing w:val="-5"/>
          <w:sz w:val="28"/>
          <w:szCs w:val="22"/>
        </w:rPr>
        <w:softHyphen/>
      </w:r>
      <w:r>
        <w:rPr>
          <w:sz w:val="28"/>
          <w:szCs w:val="22"/>
        </w:rPr>
        <w:t>тельной комиссии:</w:t>
      </w:r>
    </w:p>
    <w:p w14:paraId="630609D5" w14:textId="77777777" w:rsidR="00EC4335" w:rsidRDefault="00EC4335" w:rsidP="00EC4335">
      <w:pPr>
        <w:shd w:val="clear" w:color="auto" w:fill="FFFFFF"/>
        <w:tabs>
          <w:tab w:val="left" w:pos="547"/>
        </w:tabs>
        <w:ind w:right="-5" w:firstLine="336"/>
        <w:jc w:val="both"/>
        <w:rPr>
          <w:sz w:val="28"/>
        </w:rPr>
      </w:pPr>
      <w:r>
        <w:rPr>
          <w:spacing w:val="-11"/>
          <w:sz w:val="28"/>
          <w:szCs w:val="22"/>
        </w:rPr>
        <w:t>а)</w:t>
      </w:r>
      <w:r>
        <w:rPr>
          <w:sz w:val="28"/>
          <w:szCs w:val="22"/>
        </w:rPr>
        <w:tab/>
      </w:r>
      <w:r>
        <w:rPr>
          <w:spacing w:val="-5"/>
          <w:sz w:val="28"/>
          <w:szCs w:val="22"/>
        </w:rPr>
        <w:t xml:space="preserve">осуществляет контроль за целевым расходованием денежных </w:t>
      </w:r>
      <w:r>
        <w:rPr>
          <w:spacing w:val="-4"/>
          <w:sz w:val="28"/>
          <w:szCs w:val="22"/>
        </w:rPr>
        <w:t>средств, выделенных нижестоящим избирательным комиссиям, ко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миссиям референдума на подготовку и проведение выборов в органы </w:t>
      </w:r>
      <w:r>
        <w:rPr>
          <w:sz w:val="28"/>
          <w:szCs w:val="22"/>
        </w:rPr>
        <w:t>местного самоуправления, местного референдума;</w:t>
      </w:r>
    </w:p>
    <w:p w14:paraId="79B425B7" w14:textId="77777777" w:rsidR="00EC4335" w:rsidRDefault="00EC4335" w:rsidP="00EC4335">
      <w:pPr>
        <w:shd w:val="clear" w:color="auto" w:fill="FFFFFF"/>
        <w:tabs>
          <w:tab w:val="left" w:pos="547"/>
        </w:tabs>
        <w:ind w:right="-5" w:firstLine="336"/>
        <w:jc w:val="both"/>
        <w:rPr>
          <w:sz w:val="28"/>
        </w:rPr>
      </w:pPr>
      <w:r>
        <w:rPr>
          <w:spacing w:val="-11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4"/>
          <w:sz w:val="28"/>
          <w:szCs w:val="22"/>
        </w:rPr>
        <w:t>осуществляет контроль за источниками поступления, правиль</w:t>
      </w:r>
      <w:r>
        <w:rPr>
          <w:spacing w:val="-2"/>
          <w:sz w:val="28"/>
          <w:szCs w:val="22"/>
        </w:rPr>
        <w:t xml:space="preserve">ным учетом и использованием денежных средств избирательных </w:t>
      </w:r>
      <w:r>
        <w:rPr>
          <w:sz w:val="28"/>
          <w:szCs w:val="22"/>
        </w:rPr>
        <w:t>фондов, фондов референдума;</w:t>
      </w:r>
    </w:p>
    <w:p w14:paraId="0F17C88E" w14:textId="77777777" w:rsidR="00EC4335" w:rsidRDefault="00EC4335" w:rsidP="00EC4335">
      <w:pPr>
        <w:shd w:val="clear" w:color="auto" w:fill="FFFFFF"/>
        <w:tabs>
          <w:tab w:val="left" w:pos="547"/>
        </w:tabs>
        <w:ind w:right="-5" w:firstLine="336"/>
        <w:jc w:val="both"/>
        <w:rPr>
          <w:sz w:val="28"/>
        </w:rPr>
      </w:pPr>
      <w:r>
        <w:rPr>
          <w:spacing w:val="-8"/>
          <w:sz w:val="28"/>
          <w:szCs w:val="22"/>
        </w:rPr>
        <w:t xml:space="preserve">в) 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осуществляет проверку финансовых отчетов кандидатов, зарегистрированных кандидатов, избирательных объединений, инициа</w:t>
      </w:r>
      <w:r>
        <w:rPr>
          <w:spacing w:val="-4"/>
          <w:sz w:val="28"/>
          <w:szCs w:val="22"/>
        </w:rPr>
        <w:t>тивных и иных групп по проведению местного референдума;</w:t>
      </w:r>
    </w:p>
    <w:p w14:paraId="1E75B8CB" w14:textId="77777777" w:rsidR="00EC4335" w:rsidRDefault="00EC4335" w:rsidP="00EC4335">
      <w:pPr>
        <w:shd w:val="clear" w:color="auto" w:fill="FFFFFF"/>
        <w:tabs>
          <w:tab w:val="left" w:pos="547"/>
        </w:tabs>
        <w:ind w:right="-5" w:firstLine="336"/>
        <w:jc w:val="both"/>
        <w:rPr>
          <w:sz w:val="28"/>
        </w:rPr>
      </w:pPr>
      <w:r>
        <w:rPr>
          <w:spacing w:val="-8"/>
          <w:sz w:val="28"/>
          <w:szCs w:val="22"/>
        </w:rPr>
        <w:t>г)</w:t>
      </w:r>
      <w:r>
        <w:rPr>
          <w:sz w:val="28"/>
          <w:szCs w:val="22"/>
        </w:rPr>
        <w:tab/>
        <w:t xml:space="preserve"> </w:t>
      </w:r>
      <w:r>
        <w:rPr>
          <w:spacing w:val="-5"/>
          <w:sz w:val="28"/>
          <w:szCs w:val="22"/>
        </w:rPr>
        <w:t>организует проверку достоверности представленных кандидата</w:t>
      </w:r>
      <w:r>
        <w:rPr>
          <w:spacing w:val="-5"/>
          <w:sz w:val="28"/>
          <w:szCs w:val="22"/>
        </w:rPr>
        <w:softHyphen/>
      </w:r>
      <w:r>
        <w:rPr>
          <w:spacing w:val="-5"/>
          <w:sz w:val="28"/>
          <w:szCs w:val="22"/>
        </w:rPr>
        <w:br/>
      </w:r>
      <w:r>
        <w:rPr>
          <w:spacing w:val="-4"/>
          <w:sz w:val="28"/>
          <w:szCs w:val="22"/>
        </w:rPr>
        <w:t>ми сведений об имуществе, доходах и их источниках.</w:t>
      </w:r>
    </w:p>
    <w:p w14:paraId="253F08FB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  <w:r w:rsidRPr="00312E13">
        <w:rPr>
          <w:sz w:val="28"/>
          <w:szCs w:val="28"/>
        </w:rPr>
        <w:t>17.2.</w:t>
      </w:r>
      <w:r w:rsidRPr="00312E13">
        <w:rPr>
          <w:sz w:val="28"/>
          <w:szCs w:val="28"/>
        </w:rPr>
        <w:tab/>
      </w:r>
      <w:r w:rsidRPr="00312E13">
        <w:rPr>
          <w:spacing w:val="-4"/>
          <w:sz w:val="28"/>
          <w:szCs w:val="28"/>
        </w:rPr>
        <w:t>Контрольно-ревизионная служба создается с привлечением</w:t>
      </w:r>
      <w:r w:rsidRPr="00312E13">
        <w:rPr>
          <w:spacing w:val="-4"/>
          <w:sz w:val="28"/>
          <w:szCs w:val="28"/>
        </w:rPr>
        <w:br/>
        <w:t>специалистов из государственных и иных органов и учреждений, в соответствии с федеральными конституционными законами, феде</w:t>
      </w:r>
      <w:r w:rsidRPr="00312E13">
        <w:rPr>
          <w:spacing w:val="-4"/>
          <w:sz w:val="28"/>
          <w:szCs w:val="28"/>
        </w:rPr>
        <w:softHyphen/>
        <w:t>ральными законами, законами субъекта Российской Федерации, Положением о контрольно-ревизионной службе, утверждаемым муни</w:t>
      </w:r>
      <w:r w:rsidRPr="00312E13">
        <w:rPr>
          <w:spacing w:val="-4"/>
          <w:sz w:val="28"/>
          <w:szCs w:val="28"/>
        </w:rPr>
        <w:softHyphen/>
      </w:r>
      <w:r w:rsidRPr="00312E13">
        <w:rPr>
          <w:sz w:val="28"/>
          <w:szCs w:val="28"/>
        </w:rPr>
        <w:t xml:space="preserve">ципальной избирательной комиссией.  </w:t>
      </w:r>
    </w:p>
    <w:p w14:paraId="7E4858BA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</w:p>
    <w:p w14:paraId="3880C5B7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</w:p>
    <w:p w14:paraId="3F2DD7EB" w14:textId="77777777" w:rsidR="00EC4335" w:rsidRDefault="00EC4335" w:rsidP="00EC4335">
      <w:pPr>
        <w:pStyle w:val="2"/>
      </w:pPr>
    </w:p>
    <w:p w14:paraId="5CC1356D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</w:p>
    <w:p w14:paraId="7B2B7561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</w:p>
    <w:p w14:paraId="4D4301D3" w14:textId="77777777" w:rsidR="00EC4335" w:rsidRDefault="00EC4335" w:rsidP="00EC4335">
      <w:pPr>
        <w:shd w:val="clear" w:color="auto" w:fill="FFFFFF"/>
        <w:tabs>
          <w:tab w:val="left" w:pos="806"/>
        </w:tabs>
        <w:ind w:right="-5" w:firstLine="336"/>
        <w:jc w:val="both"/>
        <w:rPr>
          <w:sz w:val="28"/>
          <w:szCs w:val="28"/>
        </w:rPr>
      </w:pPr>
    </w:p>
    <w:p w14:paraId="1EA9D199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A2C5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0D0BC2"/>
    <w:multiLevelType w:val="singleLevel"/>
    <w:tmpl w:val="49E2E7E6"/>
    <w:lvl w:ilvl="0">
      <w:start w:val="5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0E373B"/>
    <w:multiLevelType w:val="singleLevel"/>
    <w:tmpl w:val="A72CE106"/>
    <w:lvl w:ilvl="0">
      <w:start w:val="4"/>
      <w:numFmt w:val="decimal"/>
      <w:lvlText w:val="3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343BD1"/>
    <w:multiLevelType w:val="singleLevel"/>
    <w:tmpl w:val="0A582220"/>
    <w:lvl w:ilvl="0">
      <w:start w:val="1"/>
      <w:numFmt w:val="decimal"/>
      <w:lvlText w:val="14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AD2642F"/>
    <w:multiLevelType w:val="singleLevel"/>
    <w:tmpl w:val="C638C5E6"/>
    <w:lvl w:ilvl="0">
      <w:start w:val="2"/>
      <w:numFmt w:val="decimal"/>
      <w:lvlText w:val="1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E2F6E58"/>
    <w:multiLevelType w:val="singleLevel"/>
    <w:tmpl w:val="01346E1A"/>
    <w:lvl w:ilvl="0">
      <w:start w:val="1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5812BA"/>
    <w:multiLevelType w:val="hybridMultilevel"/>
    <w:tmpl w:val="7B8E5C42"/>
    <w:lvl w:ilvl="0" w:tplc="C0E23C30">
      <w:start w:val="1"/>
      <w:numFmt w:val="decimal"/>
      <w:lvlText w:val="%1."/>
      <w:lvlJc w:val="left"/>
      <w:pPr>
        <w:tabs>
          <w:tab w:val="num" w:pos="285"/>
        </w:tabs>
        <w:ind w:left="28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75B96"/>
    <w:multiLevelType w:val="singleLevel"/>
    <w:tmpl w:val="61F802FE"/>
    <w:lvl w:ilvl="0">
      <w:start w:val="3"/>
      <w:numFmt w:val="decimal"/>
      <w:lvlText w:val="10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41C4A1B"/>
    <w:multiLevelType w:val="singleLevel"/>
    <w:tmpl w:val="68B8B700"/>
    <w:lvl w:ilvl="0">
      <w:start w:val="1"/>
      <w:numFmt w:val="decimal"/>
      <w:lvlText w:val="15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4FE163D"/>
    <w:multiLevelType w:val="singleLevel"/>
    <w:tmpl w:val="E0A23046"/>
    <w:lvl w:ilvl="0">
      <w:start w:val="3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A2938DE"/>
    <w:multiLevelType w:val="singleLevel"/>
    <w:tmpl w:val="C5B43314"/>
    <w:lvl w:ilvl="0">
      <w:start w:val="1"/>
      <w:numFmt w:val="decimal"/>
      <w:lvlText w:val="9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1"/>
    </w:lvlOverride>
  </w:num>
  <w:num w:numId="7">
    <w:abstractNumId w:val="9"/>
    <w:lvlOverride w:ilvl="0">
      <w:startOverride w:val="3"/>
    </w:lvlOverride>
  </w:num>
  <w:num w:numId="8">
    <w:abstractNumId w:val="7"/>
    <w:lvlOverride w:ilvl="0">
      <w:startOverride w:val="3"/>
    </w:lvlOverride>
  </w:num>
  <w:num w:numId="9">
    <w:abstractNumId w:val="4"/>
    <w:lvlOverride w:ilvl="0">
      <w:startOverride w:val="2"/>
    </w:lvlOverride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5"/>
    <w:rsid w:val="00BF6EE6"/>
    <w:rsid w:val="00EC4335"/>
    <w:rsid w:val="00F16E39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3F86D3F"/>
  <w15:chartTrackingRefBased/>
  <w15:docId w15:val="{F543764E-4458-4E7E-8533-05DF39F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335"/>
    <w:rPr>
      <w:sz w:val="24"/>
      <w:szCs w:val="24"/>
    </w:rPr>
  </w:style>
  <w:style w:type="paragraph" w:styleId="2">
    <w:name w:val="heading 2"/>
    <w:basedOn w:val="a"/>
    <w:next w:val="a"/>
    <w:qFormat/>
    <w:rsid w:val="00EC4335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C4335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paragraph" w:styleId="a4">
    <w:name w:val="Body Text Indent"/>
    <w:basedOn w:val="a"/>
    <w:rsid w:val="00EC4335"/>
    <w:pPr>
      <w:widowControl w:val="0"/>
      <w:shd w:val="clear" w:color="auto" w:fill="FFFFFF"/>
      <w:autoSpaceDE w:val="0"/>
      <w:autoSpaceDN w:val="0"/>
      <w:adjustRightInd w:val="0"/>
      <w:ind w:firstLine="211"/>
    </w:pPr>
    <w:rPr>
      <w:sz w:val="28"/>
      <w:szCs w:val="22"/>
    </w:rPr>
  </w:style>
  <w:style w:type="paragraph" w:styleId="20">
    <w:name w:val="Body Text Indent 2"/>
    <w:basedOn w:val="a"/>
    <w:rsid w:val="00EC4335"/>
    <w:pPr>
      <w:shd w:val="clear" w:color="auto" w:fill="FFFFFF"/>
      <w:ind w:left="408" w:firstLine="2107"/>
      <w:jc w:val="center"/>
    </w:pPr>
    <w:rPr>
      <w:b/>
      <w:bCs/>
      <w:spacing w:val="-5"/>
      <w:sz w:val="28"/>
      <w:szCs w:val="22"/>
    </w:rPr>
  </w:style>
  <w:style w:type="paragraph" w:styleId="3">
    <w:name w:val="Body Text Indent 3"/>
    <w:basedOn w:val="a"/>
    <w:rsid w:val="00EC4335"/>
    <w:pPr>
      <w:shd w:val="clear" w:color="auto" w:fill="FFFFFF"/>
      <w:ind w:right="34" w:firstLine="283"/>
      <w:jc w:val="both"/>
    </w:pPr>
    <w:rPr>
      <w:spacing w:val="-4"/>
      <w:sz w:val="28"/>
      <w:szCs w:val="22"/>
    </w:rPr>
  </w:style>
  <w:style w:type="paragraph" w:styleId="a5">
    <w:name w:val="Block Text"/>
    <w:basedOn w:val="a"/>
    <w:rsid w:val="00EC4335"/>
    <w:pPr>
      <w:shd w:val="clear" w:color="auto" w:fill="FFFFFF"/>
      <w:ind w:left="14" w:right="10" w:firstLine="278"/>
      <w:jc w:val="both"/>
    </w:pPr>
    <w:rPr>
      <w:spacing w:val="-4"/>
      <w:sz w:val="28"/>
      <w:szCs w:val="22"/>
    </w:rPr>
  </w:style>
  <w:style w:type="paragraph" w:customStyle="1" w:styleId="1">
    <w:name w:val="Знак1"/>
    <w:basedOn w:val="a"/>
    <w:link w:val="a0"/>
    <w:rsid w:val="00EC43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2023-07-12T03:13:00Z</dcterms:created>
  <dcterms:modified xsi:type="dcterms:W3CDTF">2023-07-12T03:13:00Z</dcterms:modified>
</cp:coreProperties>
</file>